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4A6378">
        <w:trPr>
          <w:trHeight w:val="1418"/>
        </w:trPr>
        <w:tc>
          <w:tcPr>
            <w:tcW w:w="5920" w:type="dxa"/>
            <w:shd w:val="clear" w:color="auto" w:fill="auto"/>
          </w:tcPr>
          <w:p w:rsidR="008D4E1F" w:rsidRPr="00012903" w:rsidRDefault="008D4E1F" w:rsidP="00B20001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D4E1F" w:rsidRPr="00767623" w:rsidRDefault="008D4E1F" w:rsidP="00B20001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8D4E1F" w:rsidRPr="00767623" w:rsidRDefault="00B52BFB" w:rsidP="00B20001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D4E1F"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>риказом</w:t>
            </w:r>
            <w:r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8D4E1F"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767623" w:rsidRDefault="008D4E1F" w:rsidP="00B20001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767623" w:rsidRDefault="008D4E1F" w:rsidP="00B20001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647A51" w:rsidRDefault="008D4E1F" w:rsidP="00474201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560D44" w:rsidRPr="00463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74201">
              <w:rPr>
                <w:rFonts w:ascii="Times New Roman" w:hAnsi="Times New Roman" w:cs="Times New Roman"/>
                <w:bCs/>
                <w:sz w:val="24"/>
                <w:szCs w:val="24"/>
              </w:rPr>
              <w:t>24 июня 2025</w:t>
            </w:r>
            <w:r w:rsidR="00353B3C" w:rsidRPr="00463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</w:t>
            </w:r>
            <w:r w:rsidRPr="004636B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35050" w:rsidRPr="00463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74201">
              <w:rPr>
                <w:rFonts w:ascii="Times New Roman" w:hAnsi="Times New Roman" w:cs="Times New Roman"/>
                <w:bCs/>
                <w:sz w:val="24"/>
                <w:szCs w:val="24"/>
              </w:rPr>
              <w:t>208</w:t>
            </w:r>
          </w:p>
        </w:tc>
      </w:tr>
    </w:tbl>
    <w:p w:rsidR="008D4E1F" w:rsidRPr="00836EA6" w:rsidRDefault="008D4E1F" w:rsidP="00B20001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55D0" w:rsidRDefault="007B55D0" w:rsidP="00B2000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5D0" w:rsidRDefault="007B55D0" w:rsidP="00B2000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5D0" w:rsidRDefault="007B55D0" w:rsidP="00B2000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5D0" w:rsidRDefault="007B55D0" w:rsidP="00B2000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386" w:rsidRDefault="001408ED" w:rsidP="00B2000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конкурса</w:t>
      </w:r>
      <w:r w:rsidR="008D4E1F" w:rsidRPr="00836EA6">
        <w:rPr>
          <w:rFonts w:ascii="Times New Roman" w:hAnsi="Times New Roman" w:cs="Times New Roman"/>
          <w:b/>
          <w:sz w:val="24"/>
          <w:szCs w:val="24"/>
        </w:rPr>
        <w:t xml:space="preserve"> на право заключения договора пользования  рыбо</w:t>
      </w:r>
      <w:r w:rsidR="00034C8A"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="008D4E1F" w:rsidRPr="00836EA6">
        <w:rPr>
          <w:rFonts w:ascii="Times New Roman" w:hAnsi="Times New Roman" w:cs="Times New Roman"/>
          <w:b/>
          <w:sz w:val="24"/>
          <w:szCs w:val="24"/>
        </w:rPr>
        <w:t>на водном объекте</w:t>
      </w:r>
      <w:r w:rsidR="00B52B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4E1F" w:rsidRPr="00836EA6" w:rsidRDefault="00B52BFB" w:rsidP="00B2000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Астраханской области и (или) его части</w:t>
      </w:r>
    </w:p>
    <w:p w:rsidR="008D4E1F" w:rsidRPr="00836EA6" w:rsidRDefault="008D4E1F" w:rsidP="00B2000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55D0" w:rsidRDefault="007B55D0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ACA" w:rsidRPr="00980D40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E0ACA" w:rsidRPr="0059060B">
        <w:rPr>
          <w:rFonts w:ascii="Times New Roman" w:hAnsi="Times New Roman" w:cs="Times New Roman"/>
          <w:b/>
          <w:sz w:val="24"/>
          <w:szCs w:val="24"/>
        </w:rPr>
        <w:t>Организатор конкурса</w:t>
      </w:r>
      <w:r w:rsidR="000E0ACA" w:rsidRPr="00980D40">
        <w:rPr>
          <w:rFonts w:ascii="Times New Roman" w:hAnsi="Times New Roman" w:cs="Times New Roman"/>
          <w:sz w:val="24"/>
          <w:szCs w:val="24"/>
        </w:rPr>
        <w:t xml:space="preserve"> – Волго-Каспийское территориальное управление Федерального агентства по рыболовству.</w:t>
      </w:r>
    </w:p>
    <w:p w:rsidR="000E0ACA" w:rsidRPr="00525D77" w:rsidRDefault="007007DD" w:rsidP="00B2000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525D77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Место нахождения, почтовый адрес, адрес электронной почты, телефон </w:t>
      </w:r>
      <w:r w:rsidR="000E0ACA" w:rsidRPr="00525D77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организатора конкурса:</w:t>
      </w:r>
    </w:p>
    <w:p w:rsidR="000E0ACA" w:rsidRPr="00525D77" w:rsidRDefault="000E0ACA" w:rsidP="00B20001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>Юридический адрес: 414052, г</w:t>
      </w:r>
      <w:proofErr w:type="gramStart"/>
      <w:r w:rsidRPr="00525D7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25D77">
        <w:rPr>
          <w:rFonts w:ascii="Times New Roman" w:hAnsi="Times New Roman" w:cs="Times New Roman"/>
          <w:sz w:val="24"/>
          <w:szCs w:val="24"/>
        </w:rPr>
        <w:t>страхань, ул.Яблочкова, 38а</w:t>
      </w:r>
    </w:p>
    <w:p w:rsidR="000E0ACA" w:rsidRPr="00525D77" w:rsidRDefault="000E0ACA" w:rsidP="00B20001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>Фактический адрес</w:t>
      </w:r>
      <w:r w:rsidR="00E7099E" w:rsidRPr="00525D77">
        <w:rPr>
          <w:rFonts w:ascii="Times New Roman" w:hAnsi="Times New Roman" w:cs="Times New Roman"/>
          <w:sz w:val="24"/>
          <w:szCs w:val="24"/>
        </w:rPr>
        <w:t xml:space="preserve"> (почтовый)</w:t>
      </w:r>
      <w:r w:rsidRPr="00525D77">
        <w:rPr>
          <w:rFonts w:ascii="Times New Roman" w:hAnsi="Times New Roman" w:cs="Times New Roman"/>
          <w:sz w:val="24"/>
          <w:szCs w:val="24"/>
        </w:rPr>
        <w:t>: 414056, г.</w:t>
      </w:r>
      <w:r w:rsidR="00A45B16"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Pr="00525D77">
        <w:rPr>
          <w:rFonts w:ascii="Times New Roman" w:hAnsi="Times New Roman" w:cs="Times New Roman"/>
          <w:sz w:val="24"/>
          <w:szCs w:val="24"/>
        </w:rPr>
        <w:t>Астрахань, ул</w:t>
      </w:r>
      <w:proofErr w:type="gramStart"/>
      <w:r w:rsidRPr="00525D7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25D77">
        <w:rPr>
          <w:rFonts w:ascii="Times New Roman" w:hAnsi="Times New Roman" w:cs="Times New Roman"/>
          <w:sz w:val="24"/>
          <w:szCs w:val="24"/>
        </w:rPr>
        <w:t>авушкина, д.1 литер Б</w:t>
      </w:r>
    </w:p>
    <w:p w:rsidR="000E0ACA" w:rsidRPr="00525D77" w:rsidRDefault="000E0ACA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525D77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525D77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525D7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vktu</w:t>
        </w:r>
        <w:r w:rsidRPr="00525D7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Pr="00525D7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torgi</w:t>
        </w:r>
        <w:r w:rsidRPr="00525D7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@</w:t>
        </w:r>
        <w:r w:rsidRPr="00525D7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mail</w:t>
        </w:r>
        <w:r w:rsidRPr="00525D7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Pr="00525D7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ru</w:t>
        </w:r>
      </w:hyperlink>
    </w:p>
    <w:p w:rsidR="000E0ACA" w:rsidRPr="00525D77" w:rsidRDefault="000E0ACA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>Кон</w:t>
      </w:r>
      <w:r w:rsidR="00193C5A" w:rsidRPr="00525D77">
        <w:rPr>
          <w:rFonts w:ascii="Times New Roman" w:hAnsi="Times New Roman" w:cs="Times New Roman"/>
          <w:sz w:val="24"/>
          <w:szCs w:val="24"/>
        </w:rPr>
        <w:t>тактный телефон: (8512) 38-03-32</w:t>
      </w:r>
      <w:r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Pr="00525D77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0E0ACA" w:rsidRPr="00525D77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b/>
          <w:sz w:val="24"/>
          <w:szCs w:val="24"/>
        </w:rPr>
        <w:t>2.</w:t>
      </w:r>
      <w:r w:rsidR="000E0ACA" w:rsidRPr="00525D77">
        <w:rPr>
          <w:rFonts w:ascii="Times New Roman" w:hAnsi="Times New Roman" w:cs="Times New Roman"/>
          <w:b/>
          <w:sz w:val="24"/>
          <w:szCs w:val="24"/>
        </w:rPr>
        <w:t xml:space="preserve">Предмет конкурса </w:t>
      </w:r>
      <w:r w:rsidR="000E0ACA" w:rsidRPr="00525D77">
        <w:rPr>
          <w:rFonts w:ascii="Times New Roman" w:hAnsi="Times New Roman" w:cs="Times New Roman"/>
          <w:sz w:val="24"/>
          <w:szCs w:val="24"/>
        </w:rPr>
        <w:t xml:space="preserve">– право заключения договора пользования рыбоводным участком, расположенным на водном объекте </w:t>
      </w:r>
      <w:r w:rsidR="00B52BFB" w:rsidRPr="00525D77">
        <w:rPr>
          <w:rFonts w:ascii="Times New Roman" w:hAnsi="Times New Roman" w:cs="Times New Roman"/>
          <w:sz w:val="24"/>
          <w:szCs w:val="24"/>
        </w:rPr>
        <w:t xml:space="preserve">Астраханской области </w:t>
      </w:r>
      <w:r w:rsidR="000E0ACA" w:rsidRPr="00525D77">
        <w:rPr>
          <w:rFonts w:ascii="Times New Roman" w:hAnsi="Times New Roman" w:cs="Times New Roman"/>
          <w:sz w:val="24"/>
          <w:szCs w:val="24"/>
        </w:rPr>
        <w:t>и (или) его части</w:t>
      </w:r>
    </w:p>
    <w:p w:rsidR="000E0ACA" w:rsidRPr="00525D77" w:rsidRDefault="000E0ACA" w:rsidP="00B20001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525D77">
        <w:rPr>
          <w:sz w:val="24"/>
          <w:szCs w:val="24"/>
        </w:rPr>
        <w:t>Количество лотов, выставляемых на конкурс</w:t>
      </w:r>
      <w:r w:rsidR="00A45B16" w:rsidRPr="00525D77">
        <w:rPr>
          <w:sz w:val="24"/>
          <w:szCs w:val="24"/>
        </w:rPr>
        <w:t xml:space="preserve"> </w:t>
      </w:r>
      <w:r w:rsidRPr="00525D77">
        <w:rPr>
          <w:sz w:val="24"/>
          <w:szCs w:val="24"/>
        </w:rPr>
        <w:t>–</w:t>
      </w:r>
      <w:r w:rsidR="00A45B16" w:rsidRPr="00525D77">
        <w:rPr>
          <w:sz w:val="24"/>
          <w:szCs w:val="24"/>
        </w:rPr>
        <w:t xml:space="preserve"> </w:t>
      </w:r>
      <w:r w:rsidR="004E15A4" w:rsidRPr="00525D77">
        <w:rPr>
          <w:sz w:val="24"/>
          <w:szCs w:val="24"/>
        </w:rPr>
        <w:t>1</w:t>
      </w:r>
      <w:r w:rsidR="00AA60BC" w:rsidRPr="00525D77">
        <w:rPr>
          <w:sz w:val="24"/>
          <w:szCs w:val="24"/>
        </w:rPr>
        <w:t>.</w:t>
      </w:r>
    </w:p>
    <w:p w:rsidR="000F4AA5" w:rsidRDefault="00C025B1" w:rsidP="00B20001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525D77">
        <w:rPr>
          <w:sz w:val="24"/>
          <w:szCs w:val="24"/>
        </w:rPr>
        <w:t>Сведения о рыбоводном участке</w:t>
      </w:r>
      <w:r w:rsidR="00086211" w:rsidRPr="00525D77">
        <w:rPr>
          <w:sz w:val="24"/>
          <w:szCs w:val="24"/>
        </w:rPr>
        <w:t xml:space="preserve">, включая </w:t>
      </w:r>
      <w:r w:rsidRPr="00525D77">
        <w:rPr>
          <w:sz w:val="24"/>
          <w:szCs w:val="24"/>
        </w:rPr>
        <w:t>его</w:t>
      </w:r>
      <w:r w:rsidR="009D5AC6" w:rsidRPr="00525D77">
        <w:rPr>
          <w:sz w:val="24"/>
          <w:szCs w:val="24"/>
        </w:rPr>
        <w:t xml:space="preserve"> </w:t>
      </w:r>
      <w:r w:rsidR="000E0ACA" w:rsidRPr="00525D77">
        <w:rPr>
          <w:sz w:val="24"/>
          <w:szCs w:val="24"/>
        </w:rPr>
        <w:t xml:space="preserve">местоположение, </w:t>
      </w:r>
      <w:r w:rsidR="004A2B04" w:rsidRPr="00525D77">
        <w:rPr>
          <w:sz w:val="24"/>
          <w:szCs w:val="24"/>
        </w:rPr>
        <w:t>площадь</w:t>
      </w:r>
      <w:r w:rsidR="004A2B04" w:rsidRPr="0066751A">
        <w:rPr>
          <w:sz w:val="24"/>
          <w:szCs w:val="24"/>
        </w:rPr>
        <w:t>, границы.</w:t>
      </w:r>
      <w:r w:rsidR="00B52BFB" w:rsidRPr="0066751A">
        <w:rPr>
          <w:sz w:val="24"/>
          <w:szCs w:val="24"/>
        </w:rPr>
        <w:t xml:space="preserve"> </w:t>
      </w:r>
    </w:p>
    <w:p w:rsidR="003C111A" w:rsidRDefault="003C111A" w:rsidP="00B20001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1"/>
        <w:gridCol w:w="2007"/>
        <w:gridCol w:w="4656"/>
        <w:gridCol w:w="1283"/>
      </w:tblGrid>
      <w:tr w:rsidR="00A851BA" w:rsidRPr="00DB1095" w:rsidTr="000F4AA5">
        <w:trPr>
          <w:trHeight w:val="41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Границы участка </w:t>
            </w:r>
          </w:p>
          <w:p w:rsidR="00A851BA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(система координат </w:t>
            </w: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WGS</w:t>
            </w: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84)</w:t>
            </w:r>
          </w:p>
          <w:p w:rsidR="000F4AA5" w:rsidRDefault="000F4AA5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4AA5" w:rsidRPr="000F4AA5" w:rsidRDefault="000F4AA5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водоема, </w:t>
            </w:r>
            <w:proofErr w:type="gramStart"/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</w:p>
        </w:tc>
      </w:tr>
      <w:tr w:rsidR="00A851BA" w:rsidRPr="00DB1095" w:rsidTr="000F4AA5">
        <w:trPr>
          <w:trHeight w:val="41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«Голубенков»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Ильмень Голубенков </w:t>
            </w:r>
            <w:proofErr w:type="spellStart"/>
            <w:r w:rsidRPr="000F4AA5">
              <w:rPr>
                <w:rFonts w:ascii="Times New Roman" w:hAnsi="Times New Roman" w:cs="Times New Roman"/>
                <w:sz w:val="24"/>
                <w:szCs w:val="24"/>
              </w:rPr>
              <w:t>Лиманский</w:t>
            </w:r>
            <w:proofErr w:type="spellEnd"/>
            <w:r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729"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>район Астраханской области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BA" w:rsidRPr="000F4AA5" w:rsidRDefault="00A851BA" w:rsidP="00702557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>Вся акватория водного объекта, ограниченная последовательным соединением точек 1-2, и 3-1 по береговой линии, 2-3 прямой линией</w:t>
            </w:r>
          </w:p>
          <w:p w:rsidR="00A851BA" w:rsidRPr="000F4AA5" w:rsidRDefault="00A851BA" w:rsidP="00702557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F4A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0F4A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0F4A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</w:t>
            </w: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51BA" w:rsidRPr="000F4AA5" w:rsidRDefault="00A851BA" w:rsidP="00312B11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12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>46° 5' 58,44" С.Ш.  47° 15'   0,96" В.Д.</w:t>
            </w:r>
          </w:p>
          <w:p w:rsidR="00A851BA" w:rsidRPr="000F4AA5" w:rsidRDefault="00A851BA" w:rsidP="00312B11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2.  46° 6' 7,07" </w:t>
            </w:r>
            <w:r w:rsidR="00312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>С.Ш.  47° 16'   8,72" В.Д.</w:t>
            </w:r>
          </w:p>
          <w:p w:rsidR="00A851BA" w:rsidRPr="000F4AA5" w:rsidRDefault="00A851BA" w:rsidP="00312B11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3.  46° 6' 6,38" </w:t>
            </w:r>
            <w:r w:rsidR="00312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312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>47°</w:t>
            </w:r>
            <w:r w:rsidR="00312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16'  </w:t>
            </w:r>
            <w:r w:rsidR="00312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>8,85" В.Д.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</w:t>
            </w:r>
          </w:p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2B04" w:rsidRDefault="004A2B04" w:rsidP="00454226">
      <w:pPr>
        <w:pStyle w:val="1"/>
        <w:keepNext/>
        <w:widowControl w:val="0"/>
        <w:tabs>
          <w:tab w:val="left" w:pos="709"/>
        </w:tabs>
        <w:ind w:firstLine="567"/>
        <w:contextualSpacing/>
        <w:jc w:val="center"/>
        <w:rPr>
          <w:sz w:val="24"/>
          <w:szCs w:val="24"/>
        </w:rPr>
      </w:pPr>
    </w:p>
    <w:p w:rsidR="00B52BFB" w:rsidRDefault="004E15A4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 о рыбоводном участке</w:t>
      </w:r>
      <w:r w:rsidR="00B52BFB" w:rsidRPr="00EA2802">
        <w:rPr>
          <w:rFonts w:ascii="Times New Roman" w:hAnsi="Times New Roman" w:cs="Times New Roman"/>
          <w:sz w:val="24"/>
          <w:szCs w:val="24"/>
        </w:rPr>
        <w:t>, включая местоположение, площадь, границы, географическую карту и (и</w:t>
      </w:r>
      <w:r w:rsidR="004C4143">
        <w:rPr>
          <w:rFonts w:ascii="Times New Roman" w:hAnsi="Times New Roman" w:cs="Times New Roman"/>
          <w:sz w:val="24"/>
          <w:szCs w:val="24"/>
        </w:rPr>
        <w:t xml:space="preserve">ли) схему рыбоводного участка, </w:t>
      </w:r>
      <w:r w:rsidR="00B52BFB" w:rsidRPr="00EA2802">
        <w:rPr>
          <w:rFonts w:ascii="Times New Roman" w:hAnsi="Times New Roman" w:cs="Times New Roman"/>
          <w:sz w:val="24"/>
          <w:szCs w:val="24"/>
        </w:rPr>
        <w:t xml:space="preserve">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определенный </w:t>
      </w:r>
      <w:r w:rsidR="00B52BFB" w:rsidRPr="000A39E3">
        <w:rPr>
          <w:rFonts w:ascii="Times New Roman" w:hAnsi="Times New Roman" w:cs="Times New Roman"/>
          <w:sz w:val="24"/>
          <w:szCs w:val="24"/>
        </w:rPr>
        <w:t xml:space="preserve">в соответствии с методикой, утвержденной </w:t>
      </w:r>
      <w:r w:rsidR="00B80ED1">
        <w:rPr>
          <w:rFonts w:ascii="Times New Roman" w:hAnsi="Times New Roman" w:cs="Times New Roman"/>
          <w:sz w:val="24"/>
          <w:szCs w:val="24"/>
        </w:rPr>
        <w:t>приказом Министерства</w:t>
      </w:r>
      <w:r w:rsidR="00B80ED1" w:rsidRPr="00AC6052">
        <w:rPr>
          <w:rFonts w:ascii="Times New Roman" w:hAnsi="Times New Roman" w:cs="Times New Roman"/>
          <w:sz w:val="24"/>
          <w:szCs w:val="24"/>
        </w:rPr>
        <w:t xml:space="preserve"> сельского хозяйства Российской Федерации</w:t>
      </w:r>
      <w:r w:rsidR="00B80ED1">
        <w:rPr>
          <w:rFonts w:ascii="Times New Roman" w:hAnsi="Times New Roman" w:cs="Times New Roman"/>
          <w:sz w:val="24"/>
          <w:szCs w:val="24"/>
        </w:rPr>
        <w:t xml:space="preserve"> от 15.03.2017 № 124 «Об утверждении методики определения минимального</w:t>
      </w:r>
      <w:proofErr w:type="gramEnd"/>
      <w:r w:rsidR="00B80E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0ED1">
        <w:rPr>
          <w:rFonts w:ascii="Times New Roman" w:hAnsi="Times New Roman" w:cs="Times New Roman"/>
          <w:sz w:val="24"/>
          <w:szCs w:val="24"/>
        </w:rPr>
        <w:t xml:space="preserve">объема объектов </w:t>
      </w:r>
      <w:proofErr w:type="spellStart"/>
      <w:r w:rsidR="00B80ED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B80ED1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участка», </w:t>
      </w:r>
      <w:r w:rsidR="00B52BFB" w:rsidRPr="000A39E3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аквакультуры из водных объектов в границах рыбоводного участка, мероприятия, которые относятся к </w:t>
      </w:r>
      <w:proofErr w:type="spellStart"/>
      <w:r w:rsidR="00B52BFB" w:rsidRPr="000A39E3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B52BFB" w:rsidRPr="000A39E3">
        <w:rPr>
          <w:rFonts w:ascii="Times New Roman" w:hAnsi="Times New Roman" w:cs="Times New Roman"/>
          <w:sz w:val="24"/>
          <w:szCs w:val="24"/>
        </w:rPr>
        <w:t xml:space="preserve"> мелиорации, планируемые к осуществлению рыбоводным хозяйством, а также </w:t>
      </w:r>
      <w:r w:rsidR="00B52BFB" w:rsidRPr="000A39E3">
        <w:rPr>
          <w:rFonts w:ascii="Times New Roman" w:hAnsi="Times New Roman" w:cs="Times New Roman"/>
          <w:sz w:val="24"/>
          <w:szCs w:val="24"/>
        </w:rPr>
        <w:lastRenderedPageBreak/>
        <w:t>ограничения, связанные с использованием рыбоводного участка указаны в Приложении</w:t>
      </w:r>
      <w:proofErr w:type="gramEnd"/>
      <w:r w:rsidR="00B52BFB" w:rsidRPr="000A39E3">
        <w:rPr>
          <w:rFonts w:ascii="Times New Roman" w:hAnsi="Times New Roman" w:cs="Times New Roman"/>
          <w:sz w:val="24"/>
          <w:szCs w:val="24"/>
        </w:rPr>
        <w:t xml:space="preserve"> № 1.</w:t>
      </w:r>
    </w:p>
    <w:p w:rsidR="00E85F1C" w:rsidRPr="00EA2802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9060B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59060B" w:rsidRPr="0059060B">
        <w:rPr>
          <w:rFonts w:ascii="Times New Roman" w:hAnsi="Times New Roman" w:cs="Times New Roman"/>
          <w:b/>
          <w:sz w:val="24"/>
          <w:szCs w:val="24"/>
        </w:rPr>
        <w:t>Дата, время и место проведения конкурса:</w:t>
      </w:r>
    </w:p>
    <w:p w:rsidR="0059060B" w:rsidRDefault="0059060B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051C4F">
        <w:rPr>
          <w:rFonts w:ascii="Times New Roman" w:hAnsi="Times New Roman" w:cs="Times New Roman"/>
          <w:b/>
          <w:sz w:val="24"/>
          <w:szCs w:val="24"/>
        </w:rPr>
        <w:t xml:space="preserve">20 августа </w:t>
      </w:r>
      <w:r w:rsidR="00834E91">
        <w:rPr>
          <w:rFonts w:ascii="Times New Roman" w:hAnsi="Times New Roman" w:cs="Times New Roman"/>
          <w:b/>
          <w:sz w:val="24"/>
          <w:szCs w:val="24"/>
        </w:rPr>
        <w:t>2025</w:t>
      </w:r>
      <w:r w:rsidR="00765FAD" w:rsidRPr="007B55D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765FAD" w:rsidRPr="00525D77">
        <w:rPr>
          <w:rFonts w:ascii="Times New Roman" w:hAnsi="Times New Roman" w:cs="Times New Roman"/>
          <w:sz w:val="24"/>
          <w:szCs w:val="24"/>
        </w:rPr>
        <w:t xml:space="preserve"> в</w:t>
      </w:r>
      <w:r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="004F10C2" w:rsidRPr="00525D77">
        <w:rPr>
          <w:rFonts w:ascii="Times New Roman" w:hAnsi="Times New Roman" w:cs="Times New Roman"/>
          <w:sz w:val="24"/>
          <w:szCs w:val="24"/>
        </w:rPr>
        <w:t>10:</w:t>
      </w:r>
      <w:r w:rsidR="003A047B" w:rsidRPr="00525D77">
        <w:rPr>
          <w:rFonts w:ascii="Times New Roman" w:hAnsi="Times New Roman" w:cs="Times New Roman"/>
          <w:sz w:val="24"/>
          <w:szCs w:val="24"/>
        </w:rPr>
        <w:t>0</w:t>
      </w:r>
      <w:r w:rsidR="00F171EC" w:rsidRPr="00525D77">
        <w:rPr>
          <w:rFonts w:ascii="Times New Roman" w:hAnsi="Times New Roman" w:cs="Times New Roman"/>
          <w:sz w:val="24"/>
          <w:szCs w:val="24"/>
        </w:rPr>
        <w:t>0</w:t>
      </w:r>
      <w:r w:rsidR="004F10C2" w:rsidRPr="00525D77">
        <w:rPr>
          <w:rFonts w:ascii="Times New Roman" w:hAnsi="Times New Roman" w:cs="Times New Roman"/>
          <w:sz w:val="24"/>
          <w:szCs w:val="24"/>
        </w:rPr>
        <w:t xml:space="preserve"> (местное время)</w:t>
      </w:r>
      <w:r w:rsidRPr="00525D7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427128"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Pr="00525D77">
        <w:rPr>
          <w:rFonts w:ascii="Times New Roman" w:hAnsi="Times New Roman" w:cs="Times New Roman"/>
          <w:sz w:val="24"/>
          <w:szCs w:val="24"/>
        </w:rPr>
        <w:t>г.</w:t>
      </w:r>
      <w:r w:rsidR="00144ACB"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Pr="00525D77">
        <w:rPr>
          <w:rFonts w:ascii="Times New Roman" w:hAnsi="Times New Roman" w:cs="Times New Roman"/>
          <w:sz w:val="24"/>
          <w:szCs w:val="24"/>
        </w:rPr>
        <w:t xml:space="preserve">Астрахань, </w:t>
      </w:r>
      <w:r w:rsidR="004E15A4" w:rsidRPr="00525D7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25D77">
        <w:rPr>
          <w:rFonts w:ascii="Times New Roman" w:hAnsi="Times New Roman" w:cs="Times New Roman"/>
          <w:sz w:val="24"/>
          <w:szCs w:val="24"/>
        </w:rPr>
        <w:t>ул.</w:t>
      </w:r>
      <w:r w:rsidR="00144ACB"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="00193C5A" w:rsidRPr="00525D77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59060B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59060B" w:rsidRPr="0059060B">
        <w:rPr>
          <w:rFonts w:ascii="Times New Roman" w:hAnsi="Times New Roman" w:cs="Times New Roman"/>
          <w:b/>
          <w:sz w:val="24"/>
          <w:szCs w:val="24"/>
        </w:rPr>
        <w:t>Место, порядок, дата и время начала и окончания подачи заявок об участии в конкурсе:</w:t>
      </w:r>
    </w:p>
    <w:p w:rsidR="00B96501" w:rsidRDefault="00AE427D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27D">
        <w:rPr>
          <w:rFonts w:ascii="Times New Roman" w:hAnsi="Times New Roman" w:cs="Times New Roman"/>
          <w:sz w:val="24"/>
          <w:szCs w:val="24"/>
        </w:rPr>
        <w:t>Заявка об участии в конкурсе подается в письменной форме в запечатанном конверте или в форме электронного документа</w:t>
      </w:r>
      <w:r w:rsidR="00054BF5">
        <w:rPr>
          <w:rFonts w:ascii="Times New Roman" w:hAnsi="Times New Roman" w:cs="Times New Roman"/>
          <w:sz w:val="24"/>
          <w:szCs w:val="24"/>
        </w:rPr>
        <w:t xml:space="preserve">, </w:t>
      </w:r>
      <w:r w:rsidR="00054BF5" w:rsidRPr="0013758D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</w:t>
      </w:r>
      <w:r w:rsidR="001E1569">
        <w:rPr>
          <w:rFonts w:ascii="Times New Roman" w:hAnsi="Times New Roman" w:cs="Times New Roman"/>
          <w:sz w:val="24"/>
          <w:szCs w:val="24"/>
        </w:rPr>
        <w:t xml:space="preserve">. </w:t>
      </w:r>
      <w:r w:rsidR="00B96501" w:rsidRPr="00980D40">
        <w:rPr>
          <w:rFonts w:ascii="Times New Roman" w:hAnsi="Times New Roman" w:cs="Times New Roman"/>
          <w:sz w:val="24"/>
          <w:szCs w:val="24"/>
        </w:rPr>
        <w:t>Заявки оформляются по</w:t>
      </w:r>
      <w:r w:rsidR="00B96501">
        <w:rPr>
          <w:rFonts w:ascii="Times New Roman" w:hAnsi="Times New Roman" w:cs="Times New Roman"/>
          <w:sz w:val="24"/>
          <w:szCs w:val="24"/>
        </w:rPr>
        <w:t xml:space="preserve"> форме, установленной конкурсной</w:t>
      </w:r>
      <w:r w:rsidR="00B96501" w:rsidRPr="00980D40">
        <w:rPr>
          <w:rFonts w:ascii="Times New Roman" w:hAnsi="Times New Roman" w:cs="Times New Roman"/>
          <w:sz w:val="24"/>
          <w:szCs w:val="24"/>
        </w:rPr>
        <w:t xml:space="preserve"> документацией. Заявитель вправе подать в отношении одного лота только одну заявку.</w:t>
      </w:r>
    </w:p>
    <w:p w:rsidR="006F7E80" w:rsidRPr="00525D77" w:rsidRDefault="0078427D" w:rsidP="006F7E8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D77">
        <w:rPr>
          <w:rFonts w:ascii="Times New Roman" w:hAnsi="Times New Roman" w:cs="Times New Roman"/>
          <w:b/>
          <w:sz w:val="24"/>
          <w:szCs w:val="24"/>
          <w:u w:val="single"/>
        </w:rPr>
        <w:t>Заявки об участии</w:t>
      </w:r>
      <w:r w:rsidR="006F7E80" w:rsidRPr="00525D77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конкурсе подаются</w:t>
      </w:r>
      <w:r w:rsidR="006F7E80" w:rsidRPr="00525D77">
        <w:rPr>
          <w:rFonts w:ascii="Times New Roman" w:hAnsi="Times New Roman" w:cs="Times New Roman"/>
          <w:sz w:val="24"/>
          <w:szCs w:val="24"/>
        </w:rPr>
        <w:t xml:space="preserve"> с 10:00 (местное время</w:t>
      </w:r>
      <w:r w:rsidR="00720502">
        <w:rPr>
          <w:rFonts w:ascii="Times New Roman" w:hAnsi="Times New Roman" w:cs="Times New Roman"/>
          <w:sz w:val="24"/>
          <w:szCs w:val="24"/>
        </w:rPr>
        <w:t xml:space="preserve">) с </w:t>
      </w:r>
      <w:r w:rsidR="00CB0CE6">
        <w:rPr>
          <w:rFonts w:ascii="Times New Roman" w:hAnsi="Times New Roman" w:cs="Times New Roman"/>
          <w:sz w:val="24"/>
          <w:szCs w:val="24"/>
        </w:rPr>
        <w:t xml:space="preserve"> </w:t>
      </w:r>
      <w:r w:rsidR="00913005">
        <w:rPr>
          <w:rFonts w:ascii="Times New Roman" w:hAnsi="Times New Roman" w:cs="Times New Roman"/>
          <w:sz w:val="24"/>
          <w:szCs w:val="24"/>
        </w:rPr>
        <w:t xml:space="preserve">27 июня </w:t>
      </w:r>
      <w:r w:rsidR="00185CF1">
        <w:rPr>
          <w:rFonts w:ascii="Times New Roman" w:hAnsi="Times New Roman" w:cs="Times New Roman"/>
          <w:sz w:val="24"/>
          <w:szCs w:val="24"/>
        </w:rPr>
        <w:t>2025</w:t>
      </w:r>
      <w:r w:rsidR="006F7E80" w:rsidRPr="00525D77">
        <w:rPr>
          <w:rFonts w:ascii="Times New Roman" w:hAnsi="Times New Roman" w:cs="Times New Roman"/>
          <w:sz w:val="24"/>
          <w:szCs w:val="24"/>
        </w:rPr>
        <w:t xml:space="preserve"> г. до 10:00 (местное время) </w:t>
      </w:r>
      <w:r w:rsidR="00913005">
        <w:rPr>
          <w:rFonts w:ascii="Times New Roman" w:hAnsi="Times New Roman" w:cs="Times New Roman"/>
          <w:sz w:val="24"/>
          <w:szCs w:val="24"/>
        </w:rPr>
        <w:t xml:space="preserve">12 августа </w:t>
      </w:r>
      <w:r w:rsidR="00185CF1">
        <w:rPr>
          <w:rFonts w:ascii="Times New Roman" w:hAnsi="Times New Roman" w:cs="Times New Roman"/>
          <w:sz w:val="24"/>
          <w:szCs w:val="24"/>
        </w:rPr>
        <w:t>2025</w:t>
      </w:r>
      <w:r w:rsidR="006F7E80" w:rsidRPr="00525D77">
        <w:rPr>
          <w:rFonts w:ascii="Times New Roman" w:hAnsi="Times New Roman" w:cs="Times New Roman"/>
          <w:sz w:val="24"/>
          <w:szCs w:val="24"/>
        </w:rPr>
        <w:t xml:space="preserve"> г. </w:t>
      </w:r>
      <w:r w:rsidR="006F7E80" w:rsidRPr="00525D77">
        <w:rPr>
          <w:rFonts w:ascii="Times New Roman" w:hAnsi="Times New Roman" w:cs="Times New Roman"/>
          <w:b/>
          <w:i/>
          <w:sz w:val="24"/>
          <w:szCs w:val="24"/>
        </w:rPr>
        <w:t xml:space="preserve">по адресу: г. Астрахань, ул. Яблочкова, 38а., </w:t>
      </w:r>
      <w:r w:rsidR="006F7E80" w:rsidRPr="00525D77">
        <w:rPr>
          <w:rFonts w:ascii="Times New Roman" w:hAnsi="Times New Roman" w:cs="Times New Roman"/>
          <w:sz w:val="24"/>
          <w:szCs w:val="24"/>
        </w:rPr>
        <w:t>принимаются по адресу: 414052, г. Астрахань, ул. Яблочкова, 38а, Волго-Каспийское территориальное управление Федерального агентства по рыболовству, в электронной форме в виде электронного документа, подписанного усиленной квалифицированной электронной подписью</w:t>
      </w:r>
      <w:proofErr w:type="gramEnd"/>
      <w:r w:rsidR="006F7E80" w:rsidRPr="00525D77">
        <w:rPr>
          <w:rFonts w:ascii="Times New Roman" w:hAnsi="Times New Roman" w:cs="Times New Roman"/>
          <w:sz w:val="24"/>
          <w:szCs w:val="24"/>
        </w:rPr>
        <w:t xml:space="preserve"> на адрес электронной почты: </w:t>
      </w:r>
      <w:hyperlink r:id="rId8" w:history="1">
        <w:r w:rsidR="006F7E80" w:rsidRPr="00525D7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vktu</w:t>
        </w:r>
        <w:r w:rsidR="006F7E80" w:rsidRPr="00525D7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6F7E80" w:rsidRPr="00525D7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="006F7E80" w:rsidRPr="00525D7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="006F7E80" w:rsidRPr="00525D7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="006F7E80" w:rsidRPr="00525D7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F7E80" w:rsidRPr="00525D7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6F7E80" w:rsidRPr="00525D77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. </w:t>
      </w:r>
      <w:r w:rsidR="006F7E80" w:rsidRPr="00525D77">
        <w:rPr>
          <w:rFonts w:ascii="Times New Roman" w:hAnsi="Times New Roman" w:cs="Times New Roman"/>
          <w:sz w:val="24"/>
          <w:szCs w:val="24"/>
        </w:rPr>
        <w:t>или заказным почтовым отправлением с уведомлением о вручении по адресу: 414056, г. Астрахань, ул. Савушкина 1 литер Б.</w:t>
      </w:r>
    </w:p>
    <w:p w:rsidR="006F7E80" w:rsidRPr="00525D77" w:rsidRDefault="00422737" w:rsidP="006F7E8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>Заявки об участии</w:t>
      </w:r>
      <w:r w:rsidR="006F7E80" w:rsidRPr="00525D77">
        <w:rPr>
          <w:rFonts w:ascii="Times New Roman" w:hAnsi="Times New Roman" w:cs="Times New Roman"/>
          <w:sz w:val="24"/>
          <w:szCs w:val="24"/>
        </w:rPr>
        <w:t xml:space="preserve"> в конкурсе в письменной форме принимаются в рабочие дни: понедельник</w:t>
      </w:r>
      <w:r w:rsidR="004F10C2" w:rsidRPr="00525D77">
        <w:rPr>
          <w:rFonts w:ascii="Times New Roman" w:hAnsi="Times New Roman" w:cs="Times New Roman"/>
          <w:sz w:val="24"/>
          <w:szCs w:val="24"/>
        </w:rPr>
        <w:t>-четверг с 10:00 до 17:00,</w:t>
      </w:r>
      <w:r w:rsidR="006F7E80" w:rsidRPr="00525D77">
        <w:rPr>
          <w:rFonts w:ascii="Times New Roman" w:hAnsi="Times New Roman" w:cs="Times New Roman"/>
          <w:sz w:val="24"/>
          <w:szCs w:val="24"/>
        </w:rPr>
        <w:t xml:space="preserve"> пятница с 10:00 до 16:00 перерыв с 12:30 </w:t>
      </w:r>
      <w:proofErr w:type="gramStart"/>
      <w:r w:rsidR="006F7E80" w:rsidRPr="00525D7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F7E80" w:rsidRPr="00525D77">
        <w:rPr>
          <w:rFonts w:ascii="Times New Roman" w:hAnsi="Times New Roman" w:cs="Times New Roman"/>
          <w:sz w:val="24"/>
          <w:szCs w:val="24"/>
        </w:rPr>
        <w:t xml:space="preserve"> 13:30 (местное время). 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6F7E80" w:rsidRPr="00525D77" w:rsidRDefault="00422737" w:rsidP="006F7E80">
      <w:pPr>
        <w:keepNext/>
        <w:widowControl w:val="0"/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D77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заявок об участии</w:t>
      </w:r>
      <w:r w:rsidR="006F7E80" w:rsidRPr="00525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конкурсе прекращается непосредственно перед началом процедуры вскрытия конвертов с заявками и открытия доступа к заявкам: </w:t>
      </w:r>
      <w:r w:rsidR="00DE1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августа </w:t>
      </w:r>
      <w:r w:rsidR="00DD1C23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="006F7E80" w:rsidRPr="00525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в           </w:t>
      </w:r>
      <w:r w:rsidR="004F10C2" w:rsidRPr="00525D77">
        <w:rPr>
          <w:rFonts w:ascii="Times New Roman" w:eastAsia="Times New Roman" w:hAnsi="Times New Roman" w:cs="Times New Roman"/>
          <w:color w:val="000000"/>
          <w:sz w:val="24"/>
          <w:szCs w:val="24"/>
        </w:rPr>
        <w:t>10:</w:t>
      </w:r>
      <w:r w:rsidR="006F7E80" w:rsidRPr="00525D77">
        <w:rPr>
          <w:rFonts w:ascii="Times New Roman" w:eastAsia="Times New Roman" w:hAnsi="Times New Roman" w:cs="Times New Roman"/>
          <w:color w:val="000000"/>
          <w:sz w:val="24"/>
          <w:szCs w:val="24"/>
        </w:rPr>
        <w:t>00 (время местное).</w:t>
      </w:r>
    </w:p>
    <w:p w:rsidR="006F7E80" w:rsidRPr="00525D77" w:rsidRDefault="006F7E80" w:rsidP="006F7E8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>Заявка об участии в конкурсе, полученная после  окончания  времени приема таких заявок, не рассматривается и в тот же день возвращается заявителю.</w:t>
      </w:r>
    </w:p>
    <w:p w:rsidR="000E0ACA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D77">
        <w:rPr>
          <w:rFonts w:ascii="Times New Roman" w:hAnsi="Times New Roman" w:cs="Times New Roman"/>
          <w:b/>
          <w:sz w:val="24"/>
          <w:szCs w:val="24"/>
        </w:rPr>
        <w:t>5.</w:t>
      </w:r>
      <w:r w:rsidR="00135CD6" w:rsidRPr="00525D77">
        <w:rPr>
          <w:rFonts w:ascii="Times New Roman" w:hAnsi="Times New Roman" w:cs="Times New Roman"/>
          <w:b/>
          <w:sz w:val="24"/>
          <w:szCs w:val="24"/>
        </w:rPr>
        <w:t>Срок договора: д</w:t>
      </w:r>
      <w:r w:rsidR="000E0ACA" w:rsidRPr="00525D77">
        <w:rPr>
          <w:rFonts w:ascii="Times New Roman" w:hAnsi="Times New Roman" w:cs="Times New Roman"/>
          <w:b/>
          <w:sz w:val="24"/>
          <w:szCs w:val="24"/>
        </w:rPr>
        <w:t>оговор пользования рыбоводным участком будет заключен с победителе</w:t>
      </w:r>
      <w:r w:rsidR="000847C3">
        <w:rPr>
          <w:rFonts w:ascii="Times New Roman" w:hAnsi="Times New Roman" w:cs="Times New Roman"/>
          <w:b/>
          <w:sz w:val="24"/>
          <w:szCs w:val="24"/>
        </w:rPr>
        <w:t>м конкурса со сроком действия 5</w:t>
      </w:r>
      <w:r w:rsidR="000E0ACA" w:rsidRPr="00525D77">
        <w:rPr>
          <w:rFonts w:ascii="Times New Roman" w:hAnsi="Times New Roman" w:cs="Times New Roman"/>
          <w:b/>
          <w:sz w:val="24"/>
          <w:szCs w:val="24"/>
        </w:rPr>
        <w:t xml:space="preserve"> лет.</w:t>
      </w:r>
    </w:p>
    <w:p w:rsidR="00817A06" w:rsidRDefault="00817A06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501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B96501">
        <w:rPr>
          <w:rFonts w:ascii="Times New Roman" w:hAnsi="Times New Roman" w:cs="Times New Roman"/>
          <w:b/>
          <w:sz w:val="24"/>
          <w:szCs w:val="24"/>
        </w:rPr>
        <w:t>Требования к заявителям:</w:t>
      </w:r>
    </w:p>
    <w:p w:rsidR="00B96501" w:rsidRPr="00980D40" w:rsidRDefault="00B96501" w:rsidP="00B2000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в отношении заявителя процедуры банкротства и</w:t>
      </w:r>
      <w:r w:rsidR="001F36B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ликвидации;</w:t>
      </w:r>
    </w:p>
    <w:p w:rsidR="00B96501" w:rsidRPr="00980D40" w:rsidRDefault="00B96501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</w:t>
      </w:r>
      <w:r>
        <w:rPr>
          <w:rFonts w:ascii="Times New Roman" w:hAnsi="Times New Roman" w:cs="Times New Roman"/>
          <w:sz w:val="24"/>
          <w:szCs w:val="24"/>
        </w:rPr>
        <w:t>ния заявки об участии в конкурсе</w:t>
      </w:r>
      <w:r w:rsidRPr="00980D40">
        <w:rPr>
          <w:rFonts w:ascii="Times New Roman" w:hAnsi="Times New Roman" w:cs="Times New Roman"/>
          <w:sz w:val="24"/>
          <w:szCs w:val="24"/>
        </w:rPr>
        <w:t>;</w:t>
      </w:r>
    </w:p>
    <w:p w:rsidR="00B96501" w:rsidRPr="00980D40" w:rsidRDefault="00B96501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период.</w:t>
      </w:r>
    </w:p>
    <w:p w:rsidR="00B96501" w:rsidRPr="00980D40" w:rsidRDefault="00B96501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</w:t>
      </w:r>
      <w:r>
        <w:rPr>
          <w:rFonts w:ascii="Times New Roman" w:hAnsi="Times New Roman" w:cs="Times New Roman"/>
          <w:sz w:val="24"/>
          <w:szCs w:val="24"/>
        </w:rPr>
        <w:t>участии в конкурсе</w:t>
      </w:r>
      <w:r w:rsidRPr="00980D40">
        <w:rPr>
          <w:rFonts w:ascii="Times New Roman" w:hAnsi="Times New Roman" w:cs="Times New Roman"/>
          <w:sz w:val="24"/>
          <w:szCs w:val="24"/>
        </w:rPr>
        <w:t>;</w:t>
      </w:r>
    </w:p>
    <w:p w:rsidR="00B96501" w:rsidRDefault="00B96501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</w:t>
      </w:r>
      <w:r>
        <w:rPr>
          <w:rFonts w:ascii="Times New Roman" w:hAnsi="Times New Roman" w:cs="Times New Roman"/>
          <w:sz w:val="24"/>
          <w:szCs w:val="24"/>
        </w:rPr>
        <w:t>вующие году проведения конкурса.</w:t>
      </w:r>
    </w:p>
    <w:p w:rsidR="0092784E" w:rsidRDefault="0092784E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501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B96501">
        <w:rPr>
          <w:rFonts w:ascii="Times New Roman" w:hAnsi="Times New Roman" w:cs="Times New Roman"/>
          <w:b/>
          <w:sz w:val="24"/>
          <w:szCs w:val="24"/>
        </w:rPr>
        <w:t>Критерии оценки и сопоставления заявок об участии в конкурсе:</w:t>
      </w:r>
    </w:p>
    <w:p w:rsidR="00B96501" w:rsidRDefault="00C360C6" w:rsidP="00B20001">
      <w:pPr>
        <w:keepNext/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96501" w:rsidRPr="007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объемы (в тоннах) разведения и (или) содержания, выращивания объектов аквакультуры, выращенных заявителем на водных объектах за последние 4 года, предшествующие году проведения конкурса, либо за фактический период, предшествующий проведению конкурса, в случае если этот период менее 4 лет. Удельный вес этого критерия составляет 20 процентов (для участников конкурса, представивших в составе заявки информацию об отсутствии разведения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r w:rsidR="00B96501" w:rsidRPr="0079728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96501" w:rsidRPr="007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содержания, выращивания объектов аквакультуры, значение этого критерия оценки устанавливается в конкурсной документации с применением коэффициента, равного нулю);</w:t>
      </w:r>
    </w:p>
    <w:p w:rsidR="00A041AA" w:rsidRPr="007A6CA2" w:rsidRDefault="00A041AA" w:rsidP="00B20001">
      <w:pPr>
        <w:keepNext/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A6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планируемый объем (в тоннах) разведения  и (или) содержания, выращивания, а также изъятия объектов аквакультуры на </w:t>
      </w:r>
      <w:proofErr w:type="gramStart"/>
      <w:r w:rsidRPr="007A6CA2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выставленном</w:t>
      </w:r>
      <w:proofErr w:type="gramEnd"/>
      <w:r w:rsidRPr="007A6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конкурс рыбоводном участке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1361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должен быть не меньше минимального объема объектов аквакультур</w:t>
      </w:r>
      <w:r w:rsidR="00716327" w:rsidRPr="00713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="00716327" w:rsidRPr="0071361C">
        <w:rPr>
          <w:rFonts w:ascii="Times New Roman" w:eastAsia="Times New Roman" w:hAnsi="Times New Roman" w:cs="Times New Roman"/>
          <w:sz w:val="24"/>
          <w:szCs w:val="24"/>
        </w:rPr>
        <w:t>предусмотренного пунктом 2.</w:t>
      </w:r>
      <w:r w:rsidRPr="00713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327" w:rsidRPr="0071361C">
        <w:rPr>
          <w:rFonts w:ascii="Times New Roman" w:eastAsia="Times New Roman" w:hAnsi="Times New Roman" w:cs="Times New Roman"/>
          <w:sz w:val="24"/>
          <w:szCs w:val="24"/>
        </w:rPr>
        <w:t xml:space="preserve">извещения о проведении конкурса </w:t>
      </w:r>
      <w:r w:rsidRPr="0071361C">
        <w:rPr>
          <w:rFonts w:ascii="Times New Roman" w:eastAsia="Times New Roman" w:hAnsi="Times New Roman" w:cs="Times New Roman"/>
          <w:sz w:val="24"/>
          <w:szCs w:val="24"/>
        </w:rPr>
        <w:t xml:space="preserve">(на весь период действия </w:t>
      </w:r>
      <w:r w:rsidRPr="0071361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 с разбивкой по годам). Удельный вес этого критерия составляет 40 процентов;</w:t>
      </w:r>
    </w:p>
    <w:p w:rsidR="00B96501" w:rsidRPr="00A102F9" w:rsidRDefault="00C360C6" w:rsidP="00B20001">
      <w:pPr>
        <w:keepNext/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96501" w:rsidRPr="00797280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предлагаемый участником конкурса размер платы за предоставление рыбоводного участка, перечисляемой в соответствующий бюджет (в рублях). Удельный вес этого критерия составляет 40 процентов. Удельный вес всех критериев по отдельному лоту составляет 100 процентов.</w:t>
      </w:r>
    </w:p>
    <w:p w:rsidR="00165A89" w:rsidRPr="00EC205A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05A">
        <w:rPr>
          <w:rFonts w:ascii="Times New Roman" w:hAnsi="Times New Roman" w:cs="Times New Roman"/>
          <w:b/>
          <w:sz w:val="24"/>
          <w:szCs w:val="24"/>
        </w:rPr>
        <w:t>8.</w:t>
      </w:r>
      <w:r w:rsidR="00165A89" w:rsidRPr="00EC205A">
        <w:rPr>
          <w:rFonts w:ascii="Times New Roman" w:hAnsi="Times New Roman" w:cs="Times New Roman"/>
          <w:b/>
          <w:sz w:val="24"/>
          <w:szCs w:val="24"/>
        </w:rPr>
        <w:t>Место, дата и время вскрытия конвертов с заявками об участии в конкурсе и открытия доступа к заявкам об участии в конкурсе</w:t>
      </w:r>
      <w:r w:rsidR="00025BD3" w:rsidRPr="00EC205A">
        <w:rPr>
          <w:rFonts w:ascii="Times New Roman" w:hAnsi="Times New Roman" w:cs="Times New Roman"/>
          <w:b/>
          <w:sz w:val="24"/>
          <w:szCs w:val="24"/>
        </w:rPr>
        <w:t>:</w:t>
      </w:r>
    </w:p>
    <w:p w:rsidR="008F00E6" w:rsidRPr="00525D77" w:rsidRDefault="00140BAD" w:rsidP="00B20001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ind w:left="0" w:firstLine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августа </w:t>
      </w:r>
      <w:r w:rsidR="00175BB7">
        <w:rPr>
          <w:rFonts w:ascii="Times New Roman" w:hAnsi="Times New Roman" w:cs="Times New Roman"/>
          <w:sz w:val="24"/>
          <w:szCs w:val="24"/>
        </w:rPr>
        <w:t>2025</w:t>
      </w:r>
      <w:r w:rsidR="00FA698F" w:rsidRPr="00525D77">
        <w:rPr>
          <w:rFonts w:ascii="Times New Roman" w:hAnsi="Times New Roman" w:cs="Times New Roman"/>
          <w:sz w:val="24"/>
          <w:szCs w:val="24"/>
        </w:rPr>
        <w:t xml:space="preserve"> г. </w:t>
      </w:r>
      <w:r w:rsidR="00E860F5" w:rsidRPr="00525D77">
        <w:rPr>
          <w:rFonts w:ascii="Times New Roman" w:hAnsi="Times New Roman" w:cs="Times New Roman"/>
          <w:sz w:val="24"/>
          <w:szCs w:val="24"/>
        </w:rPr>
        <w:t>в 10</w:t>
      </w:r>
      <w:r w:rsidR="004F10C2" w:rsidRPr="00525D77">
        <w:rPr>
          <w:rFonts w:ascii="Times New Roman" w:hAnsi="Times New Roman" w:cs="Times New Roman"/>
          <w:sz w:val="24"/>
          <w:szCs w:val="24"/>
        </w:rPr>
        <w:t>:</w:t>
      </w:r>
      <w:r w:rsidR="00E860F5" w:rsidRPr="00525D77">
        <w:rPr>
          <w:rFonts w:ascii="Times New Roman" w:hAnsi="Times New Roman" w:cs="Times New Roman"/>
          <w:sz w:val="24"/>
          <w:szCs w:val="24"/>
        </w:rPr>
        <w:t>0</w:t>
      </w:r>
      <w:r w:rsidR="007D5E90" w:rsidRPr="00525D77">
        <w:rPr>
          <w:rFonts w:ascii="Times New Roman" w:hAnsi="Times New Roman" w:cs="Times New Roman"/>
          <w:sz w:val="24"/>
          <w:szCs w:val="24"/>
        </w:rPr>
        <w:t xml:space="preserve">0 </w:t>
      </w:r>
      <w:r w:rsidR="00025BD3" w:rsidRPr="00525D77">
        <w:rPr>
          <w:rFonts w:ascii="Times New Roman" w:hAnsi="Times New Roman" w:cs="Times New Roman"/>
          <w:sz w:val="24"/>
          <w:szCs w:val="24"/>
        </w:rPr>
        <w:t>по местному времени по адресу: г. Астрахань,</w:t>
      </w:r>
      <w:r w:rsidR="00144ACB"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="00025BD3" w:rsidRPr="00525D77">
        <w:rPr>
          <w:rFonts w:ascii="Times New Roman" w:hAnsi="Times New Roman" w:cs="Times New Roman"/>
          <w:sz w:val="24"/>
          <w:szCs w:val="24"/>
        </w:rPr>
        <w:t xml:space="preserve">ул. </w:t>
      </w:r>
      <w:r w:rsidR="00393715" w:rsidRPr="00525D77">
        <w:rPr>
          <w:rFonts w:ascii="Times New Roman" w:hAnsi="Times New Roman" w:cs="Times New Roman"/>
          <w:sz w:val="24"/>
          <w:szCs w:val="24"/>
        </w:rPr>
        <w:t xml:space="preserve">Яблочкова, 38а. </w:t>
      </w:r>
      <w:r w:rsidR="008F00E6" w:rsidRPr="00525D77">
        <w:rPr>
          <w:rFonts w:ascii="Times New Roman" w:hAnsi="Times New Roman" w:cs="Times New Roman"/>
          <w:sz w:val="24"/>
          <w:szCs w:val="24"/>
        </w:rPr>
        <w:t>Комиссией публично осуществляется одновременно вскрытие конвертов с заявками об участии в конкурсе и открытие доступа к заявкам об участии в конкурсе.</w:t>
      </w:r>
    </w:p>
    <w:p w:rsidR="00D06AB7" w:rsidRPr="00525D77" w:rsidRDefault="00D06AB7" w:rsidP="00B20001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ind w:left="0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>Заявители (их представители) вправе присутствовать при вскрытии конвертов с заявками и открытия доступа к заявкам.</w:t>
      </w:r>
    </w:p>
    <w:p w:rsidR="00025BD3" w:rsidRPr="00525D77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D77">
        <w:rPr>
          <w:rFonts w:ascii="Times New Roman" w:hAnsi="Times New Roman" w:cs="Times New Roman"/>
          <w:b/>
          <w:sz w:val="24"/>
          <w:szCs w:val="24"/>
        </w:rPr>
        <w:t>9.</w:t>
      </w:r>
      <w:r w:rsidR="00025BD3" w:rsidRPr="00525D77">
        <w:rPr>
          <w:rFonts w:ascii="Times New Roman" w:hAnsi="Times New Roman" w:cs="Times New Roman"/>
          <w:b/>
          <w:sz w:val="24"/>
          <w:szCs w:val="24"/>
        </w:rPr>
        <w:t>Дата, время и место рассмотрения заявок об участии в конкурсе и подведения итогов конкурса:</w:t>
      </w:r>
    </w:p>
    <w:p w:rsidR="00FA698F" w:rsidRPr="00FF38E3" w:rsidRDefault="00FA698F" w:rsidP="00FA698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 xml:space="preserve">Дата начала рассмотрения заявок об участии в конкурсе </w:t>
      </w:r>
      <w:r w:rsidR="00BC5DD1">
        <w:rPr>
          <w:rFonts w:ascii="Times New Roman" w:hAnsi="Times New Roman" w:cs="Times New Roman"/>
          <w:sz w:val="24"/>
          <w:szCs w:val="24"/>
        </w:rPr>
        <w:t xml:space="preserve"> </w:t>
      </w:r>
      <w:r w:rsidR="00E921C6">
        <w:rPr>
          <w:rFonts w:ascii="Times New Roman" w:hAnsi="Times New Roman" w:cs="Times New Roman"/>
          <w:sz w:val="24"/>
          <w:szCs w:val="24"/>
        </w:rPr>
        <w:t xml:space="preserve">20 августа </w:t>
      </w:r>
      <w:r w:rsidR="000364DD">
        <w:rPr>
          <w:rFonts w:ascii="Times New Roman" w:hAnsi="Times New Roman" w:cs="Times New Roman"/>
          <w:sz w:val="24"/>
          <w:szCs w:val="24"/>
        </w:rPr>
        <w:t>2025</w:t>
      </w:r>
      <w:r w:rsidRPr="00525D77">
        <w:rPr>
          <w:rFonts w:ascii="Times New Roman" w:hAnsi="Times New Roman" w:cs="Times New Roman"/>
          <w:sz w:val="24"/>
          <w:szCs w:val="24"/>
        </w:rPr>
        <w:t>г.</w:t>
      </w:r>
      <w:r w:rsidR="00F8348B"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Pr="00525D77">
        <w:rPr>
          <w:rFonts w:ascii="Times New Roman" w:hAnsi="Times New Roman" w:cs="Times New Roman"/>
          <w:sz w:val="24"/>
          <w:szCs w:val="24"/>
        </w:rPr>
        <w:t>в 10:00 по местному времени. Адрес места рассмотрения заявок: г. Астрахань, ул. Яблочкова, 38а</w:t>
      </w:r>
      <w:r w:rsidRPr="00F8348B">
        <w:rPr>
          <w:rFonts w:ascii="Times New Roman" w:hAnsi="Times New Roman" w:cs="Times New Roman"/>
          <w:sz w:val="24"/>
          <w:szCs w:val="24"/>
        </w:rPr>
        <w:t>.</w:t>
      </w:r>
    </w:p>
    <w:p w:rsidR="00FA698F" w:rsidRPr="00D7418B" w:rsidRDefault="00FA698F" w:rsidP="00FA698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8E3">
        <w:rPr>
          <w:rFonts w:ascii="Times New Roman" w:hAnsi="Times New Roman" w:cs="Times New Roman"/>
          <w:sz w:val="24"/>
          <w:szCs w:val="24"/>
        </w:rPr>
        <w:t xml:space="preserve">Срок рассмотрения заявок не может превышать 20 рабочих дней </w:t>
      </w:r>
      <w:proofErr w:type="gramStart"/>
      <w:r w:rsidRPr="00FF38E3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F38E3">
        <w:rPr>
          <w:rFonts w:ascii="Times New Roman" w:hAnsi="Times New Roman" w:cs="Times New Roman"/>
          <w:sz w:val="24"/>
          <w:szCs w:val="24"/>
        </w:rPr>
        <w:t xml:space="preserve"> протокола вскрытия конвертов с заявками и открытия доступа к заявкам.</w:t>
      </w:r>
      <w:r w:rsidRPr="00D74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F1C" w:rsidRDefault="00D7418B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8B">
        <w:rPr>
          <w:rFonts w:ascii="Times New Roman" w:hAnsi="Times New Roman" w:cs="Times New Roman"/>
          <w:sz w:val="24"/>
          <w:szCs w:val="24"/>
        </w:rPr>
        <w:t xml:space="preserve">Оценка и сопоставление допущенных к участию в конкурсе заявок состоится по адресу: </w:t>
      </w:r>
      <w:r w:rsidR="00761AF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7418B">
        <w:rPr>
          <w:rFonts w:ascii="Times New Roman" w:hAnsi="Times New Roman" w:cs="Times New Roman"/>
          <w:sz w:val="24"/>
          <w:szCs w:val="24"/>
        </w:rPr>
        <w:t>г. Астрахань, ул.</w:t>
      </w:r>
      <w:r w:rsidR="00761AFE">
        <w:rPr>
          <w:rFonts w:ascii="Times New Roman" w:hAnsi="Times New Roman" w:cs="Times New Roman"/>
          <w:sz w:val="24"/>
          <w:szCs w:val="24"/>
        </w:rPr>
        <w:t xml:space="preserve"> </w:t>
      </w:r>
      <w:r w:rsidR="000E6A31">
        <w:rPr>
          <w:rFonts w:ascii="Times New Roman" w:hAnsi="Times New Roman" w:cs="Times New Roman"/>
          <w:sz w:val="24"/>
          <w:szCs w:val="24"/>
        </w:rPr>
        <w:t>Яблочкова, 38а</w:t>
      </w:r>
      <w:r w:rsidRPr="00D7418B">
        <w:rPr>
          <w:rFonts w:ascii="Times New Roman" w:hAnsi="Times New Roman" w:cs="Times New Roman"/>
          <w:sz w:val="24"/>
          <w:szCs w:val="24"/>
        </w:rPr>
        <w:t>.</w:t>
      </w:r>
      <w:r w:rsidR="0099371C">
        <w:rPr>
          <w:rFonts w:ascii="Times New Roman" w:hAnsi="Times New Roman" w:cs="Times New Roman"/>
          <w:sz w:val="24"/>
          <w:szCs w:val="24"/>
        </w:rPr>
        <w:t xml:space="preserve"> </w:t>
      </w:r>
      <w:r w:rsidRPr="00D7418B">
        <w:rPr>
          <w:rFonts w:ascii="Times New Roman" w:hAnsi="Times New Roman" w:cs="Times New Roman"/>
          <w:sz w:val="24"/>
          <w:szCs w:val="24"/>
        </w:rPr>
        <w:t>Срок оценки и сопоставления заявок не более 10 рабочих дней со дня подписания протокола рассмотрения заявок.</w:t>
      </w:r>
    </w:p>
    <w:p w:rsidR="000E0ACA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0E0ACA" w:rsidRPr="00374267">
        <w:rPr>
          <w:rFonts w:ascii="Times New Roman" w:hAnsi="Times New Roman" w:cs="Times New Roman"/>
          <w:b/>
          <w:sz w:val="24"/>
          <w:szCs w:val="24"/>
        </w:rPr>
        <w:t>Адрес официального сайта, на котором размещена конкурсная документация, срок, место и порядок ее предоставления, размер, порядок и сроки внесения платы в соответствующий бюджет, взимаемой организатором конкурса за представление конкурсной документации, срок принятия решения об отказе от проведения конкурса:</w:t>
      </w:r>
    </w:p>
    <w:p w:rsidR="001635D2" w:rsidRPr="00980D40" w:rsidRDefault="001635D2" w:rsidP="001635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Официальный сайт, на котором ра</w:t>
      </w:r>
      <w:r>
        <w:rPr>
          <w:rFonts w:ascii="Times New Roman" w:hAnsi="Times New Roman" w:cs="Times New Roman"/>
          <w:sz w:val="24"/>
          <w:szCs w:val="24"/>
        </w:rPr>
        <w:t>змещена документация о конкурсе</w:t>
      </w:r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980D40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(далее официальный сайт)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35D2" w:rsidRPr="00980D40" w:rsidRDefault="001635D2" w:rsidP="001635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Конкурсная документация </w:t>
      </w:r>
      <w:r w:rsidRPr="0013758D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пользования рыбоводным участком, расположенным на водном объекте </w:t>
      </w:r>
      <w:r>
        <w:rPr>
          <w:rFonts w:ascii="Times New Roman" w:hAnsi="Times New Roman" w:cs="Times New Roman"/>
          <w:sz w:val="24"/>
          <w:szCs w:val="24"/>
        </w:rPr>
        <w:t xml:space="preserve">Астраханской области </w:t>
      </w:r>
      <w:r w:rsidRPr="0013758D">
        <w:rPr>
          <w:rFonts w:ascii="Times New Roman" w:hAnsi="Times New Roman" w:cs="Times New Roman"/>
          <w:sz w:val="24"/>
          <w:szCs w:val="24"/>
        </w:rPr>
        <w:t xml:space="preserve">и (или) его части (далее </w:t>
      </w:r>
      <w:r>
        <w:rPr>
          <w:rFonts w:ascii="Times New Roman" w:hAnsi="Times New Roman" w:cs="Times New Roman"/>
          <w:sz w:val="24"/>
          <w:szCs w:val="24"/>
        </w:rPr>
        <w:t xml:space="preserve">конкурсная документация) </w:t>
      </w:r>
      <w:r w:rsidRPr="0013758D">
        <w:rPr>
          <w:rFonts w:ascii="Times New Roman" w:hAnsi="Times New Roman" w:cs="Times New Roman"/>
          <w:sz w:val="24"/>
          <w:szCs w:val="24"/>
        </w:rPr>
        <w:t xml:space="preserve">предоставляется в письменном виде по адресу организатора </w:t>
      </w: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13758D">
        <w:rPr>
          <w:rFonts w:ascii="Times New Roman" w:hAnsi="Times New Roman" w:cs="Times New Roman"/>
          <w:sz w:val="24"/>
          <w:szCs w:val="24"/>
        </w:rPr>
        <w:t>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</w:t>
      </w:r>
      <w:r>
        <w:rPr>
          <w:rFonts w:ascii="Times New Roman" w:hAnsi="Times New Roman" w:cs="Times New Roman"/>
          <w:sz w:val="24"/>
          <w:szCs w:val="24"/>
        </w:rPr>
        <w:t xml:space="preserve">ной или электронной форме </w:t>
      </w:r>
      <w:r w:rsidRPr="0013758D">
        <w:rPr>
          <w:rFonts w:ascii="Times New Roman" w:hAnsi="Times New Roman" w:cs="Times New Roman"/>
          <w:sz w:val="24"/>
          <w:szCs w:val="24"/>
        </w:rPr>
        <w:t>на 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proofErr w:type="gramEnd"/>
        <w:r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proofErr w:type="gramStart"/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35D2" w:rsidRDefault="001635D2" w:rsidP="001635D2">
      <w:pPr>
        <w:pStyle w:val="ConsPlusNormal"/>
        <w:keepNext/>
        <w:ind w:firstLine="540"/>
        <w:jc w:val="both"/>
        <w:rPr>
          <w:rFonts w:eastAsia="Calibri"/>
          <w:lang w:eastAsia="en-US"/>
        </w:rPr>
      </w:pPr>
      <w:r w:rsidRPr="00115FF6">
        <w:rPr>
          <w:rFonts w:eastAsia="Calibri"/>
          <w:lang w:eastAsia="en-US"/>
        </w:rPr>
        <w:t xml:space="preserve">Плата за представление </w:t>
      </w:r>
      <w:r>
        <w:rPr>
          <w:rFonts w:eastAsia="Calibri"/>
          <w:lang w:eastAsia="en-US"/>
        </w:rPr>
        <w:t xml:space="preserve">конкурсной </w:t>
      </w:r>
      <w:r w:rsidRPr="00115FF6">
        <w:rPr>
          <w:rFonts w:eastAsia="Calibri"/>
          <w:lang w:eastAsia="en-US"/>
        </w:rPr>
        <w:t>документации не установлена.</w:t>
      </w:r>
    </w:p>
    <w:p w:rsidR="001635D2" w:rsidRPr="001C2D28" w:rsidRDefault="001635D2" w:rsidP="001635D2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02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2D28">
        <w:rPr>
          <w:rFonts w:ascii="Times New Roman" w:hAnsi="Times New Roman" w:cs="Times New Roman"/>
          <w:sz w:val="24"/>
          <w:szCs w:val="24"/>
        </w:rPr>
        <w:t xml:space="preserve">Организатор конкурса вправе принять решение об отмене проведения конкурса в сроки, установленные Гражданским </w:t>
      </w:r>
      <w:hyperlink r:id="rId11" w:history="1">
        <w:r w:rsidRPr="001C2D2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C2D28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0E0ACA" w:rsidRPr="009B408F" w:rsidRDefault="00E85F1C" w:rsidP="00B20001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B4030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E0ACA" w:rsidRPr="009B408F">
        <w:rPr>
          <w:rFonts w:ascii="Times New Roman" w:eastAsia="Calibri" w:hAnsi="Times New Roman" w:cs="Times New Roman"/>
          <w:b/>
          <w:sz w:val="24"/>
          <w:szCs w:val="24"/>
        </w:rPr>
        <w:t>Размер задатка (в процентах), срок и порядок его внесения заявителем и его возврата заявителю</w:t>
      </w:r>
      <w:r w:rsidR="009744A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9744A8" w:rsidRPr="00525D77">
        <w:rPr>
          <w:rFonts w:ascii="Times New Roman" w:eastAsia="Calibri" w:hAnsi="Times New Roman" w:cs="Times New Roman"/>
          <w:b/>
          <w:sz w:val="24"/>
          <w:szCs w:val="24"/>
        </w:rPr>
        <w:t>срок перечисления в соответствующий бюджет задатка победителя конкурса и реквизиты счета, открытого федеральному органу исполнительной власти для учета средств, находящихся во временном распоряжении, на котором учитываются задатки участников конкурса.</w:t>
      </w:r>
    </w:p>
    <w:p w:rsidR="000E0ACA" w:rsidRDefault="000E0ACA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Размер вносимого участниками </w:t>
      </w: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задатка </w:t>
      </w:r>
      <w:r w:rsidR="008517FB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50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процентов </w:t>
      </w:r>
      <w:r>
        <w:rPr>
          <w:rFonts w:ascii="Times New Roman" w:hAnsi="Times New Roman" w:cs="Times New Roman"/>
          <w:sz w:val="24"/>
          <w:szCs w:val="24"/>
        </w:rPr>
        <w:t xml:space="preserve">размера платы за предоставление рыбоводного участка, содержащейся в предложении заявителя о размере такой платы. </w:t>
      </w:r>
      <w:r w:rsidRPr="00980D40">
        <w:rPr>
          <w:rFonts w:ascii="Times New Roman" w:hAnsi="Times New Roman" w:cs="Times New Roman"/>
          <w:sz w:val="24"/>
          <w:szCs w:val="24"/>
        </w:rPr>
        <w:t>Документ, подтверждающий внесение заявителем задатка, прилагаетс</w:t>
      </w:r>
      <w:r>
        <w:rPr>
          <w:rFonts w:ascii="Times New Roman" w:hAnsi="Times New Roman" w:cs="Times New Roman"/>
          <w:sz w:val="24"/>
          <w:szCs w:val="24"/>
        </w:rPr>
        <w:t>я к заявке на участие в конкурсе</w:t>
      </w:r>
      <w:r w:rsidRPr="00980D40">
        <w:rPr>
          <w:rFonts w:ascii="Times New Roman" w:hAnsi="Times New Roman" w:cs="Times New Roman"/>
          <w:sz w:val="24"/>
          <w:szCs w:val="24"/>
        </w:rPr>
        <w:t>.</w:t>
      </w:r>
    </w:p>
    <w:p w:rsidR="0004322A" w:rsidRDefault="0004322A" w:rsidP="0004322A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05D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Срок и порядок внесения задатка</w:t>
      </w:r>
    </w:p>
    <w:p w:rsidR="00C029EA" w:rsidRPr="00EA5D1F" w:rsidRDefault="00C029EA" w:rsidP="00C029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5D1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Заявители перечисляют </w:t>
      </w:r>
      <w:proofErr w:type="gramStart"/>
      <w:r w:rsidRPr="00EA5D1F">
        <w:rPr>
          <w:rFonts w:ascii="Times New Roman" w:hAnsi="Times New Roman" w:cs="Times New Roman"/>
          <w:b/>
          <w:i/>
          <w:sz w:val="24"/>
          <w:szCs w:val="24"/>
          <w:u w:val="single"/>
        </w:rPr>
        <w:t>в качестве задатка на участие в конкурсе денежные средства в валюте Российской Федерации по следующим реквизитам</w:t>
      </w:r>
      <w:proofErr w:type="gramEnd"/>
      <w:r w:rsidRPr="00EA5D1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 </w:t>
      </w:r>
    </w:p>
    <w:p w:rsidR="0004322A" w:rsidRPr="00420BB4" w:rsidRDefault="0004322A" w:rsidP="0004322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/с 05251874060) </w:t>
      </w:r>
    </w:p>
    <w:p w:rsidR="0004322A" w:rsidRPr="00420BB4" w:rsidRDefault="0004322A" w:rsidP="0004322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ИНН 3016056131 КПП 301901001 </w:t>
      </w:r>
    </w:p>
    <w:p w:rsidR="0004322A" w:rsidRPr="00420BB4" w:rsidRDefault="0004322A" w:rsidP="0004322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</w:t>
      </w:r>
      <w:proofErr w:type="spell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сч</w:t>
      </w:r>
      <w:proofErr w:type="spell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03212643000000012500 </w:t>
      </w:r>
    </w:p>
    <w:p w:rsidR="0004322A" w:rsidRPr="00420BB4" w:rsidRDefault="0004322A" w:rsidP="0004322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кор</w:t>
      </w:r>
      <w:proofErr w:type="spell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счет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40102810445370000017 </w:t>
      </w:r>
    </w:p>
    <w:p w:rsidR="0004322A" w:rsidRPr="00420BB4" w:rsidRDefault="0004322A" w:rsidP="0004322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ОТДЕЛЕНИЕ АСТРАХАНЬ БАНКА РОССИИ//УФК по Астраханской области </w:t>
      </w:r>
    </w:p>
    <w:p w:rsidR="0004322A" w:rsidRPr="00420BB4" w:rsidRDefault="0004322A" w:rsidP="00484DCD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г. Астрахань </w:t>
      </w:r>
    </w:p>
    <w:p w:rsidR="0004322A" w:rsidRPr="00420BB4" w:rsidRDefault="0004322A" w:rsidP="00484DCD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БИК 011203901 </w:t>
      </w:r>
    </w:p>
    <w:p w:rsidR="0004322A" w:rsidRPr="00420BB4" w:rsidRDefault="0004322A" w:rsidP="00484DCD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КБК 076 112 0603 001 6000 120 </w:t>
      </w:r>
    </w:p>
    <w:p w:rsidR="0004322A" w:rsidRPr="00420BB4" w:rsidRDefault="0004322A" w:rsidP="00484DCD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ОКТМО 12701000</w:t>
      </w:r>
    </w:p>
    <w:p w:rsidR="0004322A" w:rsidRDefault="0004322A" w:rsidP="00484DCD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Назначение платежа: «Задаток по лоту №__»,  </w:t>
      </w:r>
      <w:r w:rsidRPr="00504DC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код цели 0003</w:t>
      </w:r>
    </w:p>
    <w:p w:rsidR="003C348D" w:rsidRPr="00525D77" w:rsidRDefault="003C348D" w:rsidP="00484DCD">
      <w:pPr>
        <w:keepNext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D77">
        <w:rPr>
          <w:rFonts w:ascii="Times New Roman" w:hAnsi="Times New Roman" w:cs="Times New Roman"/>
          <w:b/>
          <w:sz w:val="24"/>
          <w:szCs w:val="24"/>
        </w:rPr>
        <w:t>Документ, подтверждающий внесение заявителем задатка, прилагается к заявке на участие в конкурсе.</w:t>
      </w:r>
    </w:p>
    <w:p w:rsidR="0004322A" w:rsidRPr="009B1C84" w:rsidRDefault="0004322A" w:rsidP="00484DCD">
      <w:pPr>
        <w:keepNext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D77">
        <w:rPr>
          <w:rFonts w:ascii="Times New Roman" w:hAnsi="Times New Roman" w:cs="Times New Roman"/>
          <w:b/>
          <w:sz w:val="24"/>
          <w:szCs w:val="24"/>
        </w:rPr>
        <w:t>Срок внесения задатка: не позднее дня окончания срока подачи заявки об участии в конкурсе.</w:t>
      </w:r>
    </w:p>
    <w:p w:rsidR="00EF799F" w:rsidRDefault="000E0ACA" w:rsidP="00484DCD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D74">
        <w:rPr>
          <w:rFonts w:ascii="Times New Roman" w:hAnsi="Times New Roman" w:cs="Times New Roman"/>
          <w:sz w:val="24"/>
          <w:szCs w:val="24"/>
        </w:rPr>
        <w:t xml:space="preserve">Организатор конкурса обязан вернуть внесенный задаток заявителю, подавшему заявку об участии в конкурсе и не допущенному к участию в конкурсе, в течение 5 рабочих дней со дня подписания протокола </w:t>
      </w:r>
      <w:r w:rsidR="00F41D74" w:rsidRPr="00F41D74">
        <w:rPr>
          <w:rFonts w:ascii="Times New Roman" w:hAnsi="Times New Roman" w:cs="Times New Roman"/>
          <w:sz w:val="24"/>
          <w:szCs w:val="24"/>
        </w:rPr>
        <w:t>рассмотрения заявок.</w:t>
      </w:r>
    </w:p>
    <w:p w:rsidR="00A4629C" w:rsidRDefault="0099371C" w:rsidP="00484DCD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5B6">
        <w:rPr>
          <w:rFonts w:ascii="Times New Roman" w:hAnsi="Times New Roman" w:cs="Times New Roman"/>
          <w:sz w:val="24"/>
          <w:szCs w:val="24"/>
        </w:rPr>
        <w:t xml:space="preserve">Участникам конкурса, </w:t>
      </w:r>
      <w:r w:rsidR="000E0ACA" w:rsidRPr="00EB05B6">
        <w:rPr>
          <w:rFonts w:ascii="Times New Roman" w:hAnsi="Times New Roman" w:cs="Times New Roman"/>
          <w:sz w:val="24"/>
          <w:szCs w:val="24"/>
        </w:rPr>
        <w:t xml:space="preserve">не победившим в конкурсе, </w:t>
      </w:r>
      <w:r w:rsidRPr="00EB05B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0E0ACA" w:rsidRPr="00EB05B6">
        <w:rPr>
          <w:rFonts w:ascii="Times New Roman" w:hAnsi="Times New Roman" w:cs="Times New Roman"/>
          <w:sz w:val="24"/>
          <w:szCs w:val="24"/>
        </w:rPr>
        <w:t>возвращает</w:t>
      </w:r>
      <w:r w:rsidRPr="00EB05B6">
        <w:rPr>
          <w:rFonts w:ascii="Times New Roman" w:hAnsi="Times New Roman" w:cs="Times New Roman"/>
          <w:sz w:val="24"/>
          <w:szCs w:val="24"/>
        </w:rPr>
        <w:t>ся</w:t>
      </w:r>
      <w:r w:rsidR="000E0ACA" w:rsidRPr="00EB05B6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подписания </w:t>
      </w:r>
      <w:r w:rsidR="00A4629C" w:rsidRPr="00EB05B6">
        <w:rPr>
          <w:rFonts w:ascii="Times New Roman" w:hAnsi="Times New Roman" w:cs="Times New Roman"/>
          <w:sz w:val="24"/>
          <w:szCs w:val="24"/>
        </w:rPr>
        <w:t>протокола оценки и сопоставления заявок об участии в конкурсе.</w:t>
      </w:r>
    </w:p>
    <w:p w:rsidR="00E736B8" w:rsidRPr="002F0702" w:rsidRDefault="00E736B8" w:rsidP="00484DCD">
      <w:pPr>
        <w:keepNext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D77">
        <w:rPr>
          <w:rFonts w:ascii="Times New Roman" w:eastAsia="Times New Roman" w:hAnsi="Times New Roman" w:cs="Times New Roman"/>
          <w:sz w:val="24"/>
          <w:szCs w:val="24"/>
        </w:rPr>
        <w:t>Победителю конкурса, отказавшемуся от подписания договора и (или) осуществления доплаты, задаток не возвращается.</w:t>
      </w:r>
    </w:p>
    <w:p w:rsidR="000019DD" w:rsidRDefault="000019DD" w:rsidP="00484DCD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</w:t>
      </w:r>
      <w:r w:rsidRPr="009B5973">
        <w:rPr>
          <w:rFonts w:ascii="Times New Roman" w:eastAsia="Times New Roman" w:hAnsi="Times New Roman" w:cs="Times New Roman"/>
          <w:sz w:val="24"/>
          <w:szCs w:val="24"/>
        </w:rPr>
        <w:t xml:space="preserve">конкурса </w:t>
      </w:r>
      <w:r w:rsidRPr="009B5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перечисляет в федеральный бюджет задаток победителя </w:t>
      </w:r>
      <w:r w:rsidRPr="009B5973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9B5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</w:t>
      </w:r>
      <w:r w:rsidRPr="009B597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B5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рабочих дней со дня подписания </w:t>
      </w:r>
      <w:r w:rsidRPr="009B597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B5973">
        <w:rPr>
          <w:rFonts w:ascii="Times New Roman" w:hAnsi="Times New Roman" w:cs="Times New Roman"/>
          <w:sz w:val="24"/>
          <w:szCs w:val="24"/>
        </w:rPr>
        <w:t>ротокола оценки и сопоставления заявок об участии в конкурсе</w:t>
      </w:r>
      <w:r w:rsidRPr="009B59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4030" w:rsidRDefault="005B4030" w:rsidP="00484DCD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030">
        <w:rPr>
          <w:rFonts w:ascii="Times New Roman" w:hAnsi="Times New Roman" w:cs="Times New Roman"/>
          <w:sz w:val="24"/>
          <w:szCs w:val="24"/>
        </w:rPr>
        <w:t>12.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подлежит зачислению плата за предоставление рыбоводного участка</w:t>
      </w:r>
      <w:r w:rsidR="002165DE">
        <w:rPr>
          <w:rFonts w:ascii="Times New Roman" w:hAnsi="Times New Roman" w:cs="Times New Roman"/>
          <w:sz w:val="24"/>
          <w:szCs w:val="24"/>
        </w:rPr>
        <w:t>:</w:t>
      </w:r>
    </w:p>
    <w:p w:rsidR="002165DE" w:rsidRPr="000C3AAE" w:rsidRDefault="002165DE" w:rsidP="00484DCD">
      <w:pPr>
        <w:keepNext/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(НЕ ИСПОЛЬЗОВАТЬ УКАЗАННЫЕ РЕКВИЗИТЫ ДЛЯ ОПЛАТЫ ЗА УЧАСТИЕ В ТОРГАХ</w:t>
      </w:r>
      <w:r w:rsidRPr="000C3AAE">
        <w:rPr>
          <w:rFonts w:ascii="Times New Roman" w:hAnsi="Times New Roman" w:cs="Times New Roman"/>
          <w:b/>
          <w:sz w:val="24"/>
          <w:szCs w:val="24"/>
        </w:rPr>
        <w:t>)</w:t>
      </w:r>
    </w:p>
    <w:p w:rsidR="002165DE" w:rsidRPr="000C3AAE" w:rsidRDefault="002165DE" w:rsidP="00484DCD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2165DE" w:rsidRPr="000C3AAE" w:rsidRDefault="002165DE" w:rsidP="00484DCD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ИНН 3016056131 КПП 301901001 </w:t>
      </w:r>
    </w:p>
    <w:p w:rsidR="002165DE" w:rsidRPr="000C3AAE" w:rsidRDefault="002165DE" w:rsidP="00484DCD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л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/счет 04251874060 </w:t>
      </w:r>
    </w:p>
    <w:p w:rsidR="002165DE" w:rsidRPr="000C3AAE" w:rsidRDefault="002165DE" w:rsidP="00484DCD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р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0C3AAE">
        <w:rPr>
          <w:rFonts w:ascii="Times New Roman" w:eastAsia="Calibri" w:hAnsi="Times New Roman" w:cs="Times New Roman"/>
          <w:sz w:val="18"/>
          <w:szCs w:val="18"/>
        </w:rPr>
        <w:t>сч</w:t>
      </w:r>
      <w:proofErr w:type="spell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. 03100643000000012500 </w:t>
      </w:r>
    </w:p>
    <w:p w:rsidR="002165DE" w:rsidRPr="000C3AAE" w:rsidRDefault="002165DE" w:rsidP="00484DCD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кор</w:t>
      </w:r>
      <w:proofErr w:type="spellEnd"/>
      <w:r w:rsidRPr="000C3AAE">
        <w:rPr>
          <w:rFonts w:ascii="Times New Roman" w:eastAsia="Calibri" w:hAnsi="Times New Roman" w:cs="Times New Roman"/>
          <w:sz w:val="18"/>
          <w:szCs w:val="18"/>
        </w:rPr>
        <w:t>. счет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 40102810445370000017 </w:t>
      </w:r>
    </w:p>
    <w:p w:rsidR="002165DE" w:rsidRPr="000C3AAE" w:rsidRDefault="002165DE" w:rsidP="00484DCD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ОТДЕЛЕНИЕ АСТРАХАНЬ БАНКА РОССИИ// УФК по Астраханской области г. Астрахань </w:t>
      </w:r>
    </w:p>
    <w:p w:rsidR="002165DE" w:rsidRPr="000C3AAE" w:rsidRDefault="002165DE" w:rsidP="00484DCD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БИК 011203901 </w:t>
      </w:r>
    </w:p>
    <w:p w:rsidR="002165DE" w:rsidRPr="000C3AAE" w:rsidRDefault="002165DE" w:rsidP="00484DCD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КБК 076 112 0603 001 6000 120 </w:t>
      </w:r>
    </w:p>
    <w:p w:rsidR="002165DE" w:rsidRDefault="002165DE" w:rsidP="00484DCD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>ОКТМО 12701000.</w:t>
      </w:r>
    </w:p>
    <w:p w:rsidR="002D0B8F" w:rsidRDefault="002D0B8F" w:rsidP="00484DCD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D0B8F" w:rsidRDefault="002D0B8F" w:rsidP="00484DCD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D0B8F" w:rsidRDefault="002D0B8F" w:rsidP="00484DCD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D0B8F" w:rsidRDefault="002D0B8F" w:rsidP="00484DCD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D0B8F" w:rsidRDefault="002D0B8F" w:rsidP="00484DCD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D0B8F" w:rsidRDefault="002D0B8F" w:rsidP="00484DCD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D0B8F" w:rsidRDefault="002D0B8F" w:rsidP="00484DCD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D0B8F" w:rsidRDefault="002D0B8F" w:rsidP="00484DCD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D0B8F" w:rsidRDefault="002D0B8F" w:rsidP="00484DCD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D0B8F" w:rsidRDefault="002D0B8F" w:rsidP="00484DCD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D0B8F" w:rsidRDefault="002D0B8F" w:rsidP="00484DCD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D0B8F" w:rsidRDefault="002D0B8F" w:rsidP="00484DCD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D0B8F" w:rsidRDefault="002D0B8F" w:rsidP="002165DE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D0B8F" w:rsidRDefault="002D0B8F" w:rsidP="002165DE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D0B8F" w:rsidRDefault="002D0B8F" w:rsidP="002165DE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D0B8F" w:rsidRDefault="002D0B8F" w:rsidP="002165DE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D0B8F" w:rsidRDefault="002D0B8F" w:rsidP="002165DE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D0B8F" w:rsidRDefault="002D0B8F" w:rsidP="002D0B8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D0B8F" w:rsidRPr="002D0B8F" w:rsidRDefault="002D0B8F" w:rsidP="002D0B8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0B8F" w:rsidRDefault="002D0B8F" w:rsidP="002D0B8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B8F" w:rsidRPr="001A4A0A" w:rsidRDefault="002D0B8F" w:rsidP="002D0B8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</w:t>
      </w:r>
      <w:r w:rsidRPr="005405E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1A4A0A">
        <w:rPr>
          <w:rFonts w:ascii="Times New Roman" w:hAnsi="Times New Roman" w:cs="Times New Roman"/>
          <w:b/>
          <w:sz w:val="24"/>
          <w:szCs w:val="24"/>
        </w:rPr>
        <w:t>1</w:t>
      </w:r>
    </w:p>
    <w:p w:rsidR="002D0B8F" w:rsidRPr="005405EE" w:rsidRDefault="002D0B8F" w:rsidP="002D0B8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D50EF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Голубенков</w:t>
      </w:r>
      <w:r w:rsidRPr="00D50EF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2D0B8F" w:rsidRPr="00CA1AAB" w:rsidRDefault="002D0B8F" w:rsidP="002D0B8F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2D0B8F" w:rsidRPr="005405EE" w:rsidRDefault="002D0B8F" w:rsidP="002D0B8F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5EE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2D0B8F" w:rsidRPr="005405EE" w:rsidRDefault="002D0B8F" w:rsidP="002D0B8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405EE">
        <w:rPr>
          <w:rFonts w:ascii="Times New Roman" w:hAnsi="Times New Roman" w:cs="Times New Roman"/>
          <w:sz w:val="24"/>
          <w:szCs w:val="24"/>
        </w:rPr>
        <w:t xml:space="preserve">Наименование рыбоводного участка - </w:t>
      </w:r>
      <w:r w:rsidRPr="00D50EF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Голубенков</w:t>
      </w:r>
      <w:r w:rsidRPr="00D50EF0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0B8F" w:rsidRPr="00DF7C6E" w:rsidRDefault="002D0B8F" w:rsidP="002D0B8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405EE">
        <w:rPr>
          <w:rFonts w:ascii="Times New Roman" w:hAnsi="Times New Roman" w:cs="Times New Roman"/>
          <w:sz w:val="24"/>
          <w:szCs w:val="24"/>
        </w:rPr>
        <w:t>Местоположение, площадь и границы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льмень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Голубенков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7C6E">
        <w:rPr>
          <w:rFonts w:ascii="Times New Roman" w:hAnsi="Times New Roman" w:cs="Times New Roman"/>
          <w:color w:val="000000"/>
          <w:sz w:val="24"/>
          <w:szCs w:val="24"/>
        </w:rPr>
        <w:t>Лиманский</w:t>
      </w:r>
      <w:proofErr w:type="spellEnd"/>
      <w:r w:rsidRPr="00DF7C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Pr="005405E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>
        <w:rPr>
          <w:rFonts w:ascii="Times New Roman" w:hAnsi="Times New Roman" w:cs="Times New Roman"/>
          <w:sz w:val="24"/>
          <w:szCs w:val="24"/>
        </w:rPr>
        <w:t xml:space="preserve">32,4 </w:t>
      </w:r>
      <w:r w:rsidRPr="005405E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pacing w:val="-2"/>
          <w:sz w:val="24"/>
          <w:szCs w:val="24"/>
        </w:rPr>
        <w:t>а, границы рыбоводного участка -</w:t>
      </w:r>
      <w:r w:rsidRPr="00540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ся акватория водного объекта, ограниченная последовательным соединением точек 1-2, и 3-1 по береговой линии, 2-3 прямой линией в системе координат WGS 84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0B8F" w:rsidRPr="00FD37DF" w:rsidRDefault="002D0B8F" w:rsidP="002D0B8F">
      <w:pPr>
        <w:keepNext/>
        <w:widowControl w:val="0"/>
        <w:tabs>
          <w:tab w:val="left" w:pos="3969"/>
        </w:tabs>
        <w:spacing w:after="0" w:line="240" w:lineRule="auto"/>
        <w:ind w:left="2835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D37DF">
        <w:rPr>
          <w:rFonts w:ascii="Times New Roman" w:hAnsi="Times New Roman" w:cs="Times New Roman"/>
          <w:color w:val="000000"/>
          <w:sz w:val="24"/>
          <w:szCs w:val="24"/>
        </w:rPr>
        <w:t>1.  46°   5' 58,44" С.Ш.  47° 15'   0,96" В.Д.;</w:t>
      </w:r>
    </w:p>
    <w:p w:rsidR="002D0B8F" w:rsidRPr="00FD37DF" w:rsidRDefault="002D0B8F" w:rsidP="002D0B8F">
      <w:pPr>
        <w:keepNext/>
        <w:widowControl w:val="0"/>
        <w:tabs>
          <w:tab w:val="left" w:pos="3969"/>
        </w:tabs>
        <w:spacing w:after="0" w:line="240" w:lineRule="auto"/>
        <w:ind w:left="2835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D37DF">
        <w:rPr>
          <w:rFonts w:ascii="Times New Roman" w:hAnsi="Times New Roman" w:cs="Times New Roman"/>
          <w:color w:val="000000"/>
          <w:sz w:val="24"/>
          <w:szCs w:val="24"/>
        </w:rPr>
        <w:t>2.  46°   6'   7,07" С.Ш.  47° 16'   8,72" В.Д.;</w:t>
      </w:r>
    </w:p>
    <w:p w:rsidR="002D0B8F" w:rsidRPr="00FD37DF" w:rsidRDefault="002D0B8F" w:rsidP="002D0B8F">
      <w:pPr>
        <w:keepNext/>
        <w:widowControl w:val="0"/>
        <w:tabs>
          <w:tab w:val="left" w:pos="3969"/>
        </w:tabs>
        <w:spacing w:after="0" w:line="240" w:lineRule="auto"/>
        <w:ind w:left="2835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color w:val="000000"/>
          <w:sz w:val="24"/>
          <w:szCs w:val="24"/>
        </w:rPr>
        <w:t>3.  46°   6'   6,38" С.Ш.  47° 16'   8,85" В.Д.</w:t>
      </w:r>
    </w:p>
    <w:p w:rsidR="002D0B8F" w:rsidRPr="005405EE" w:rsidRDefault="002D0B8F" w:rsidP="002D0B8F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5EE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обособленное водопользование </w:t>
      </w:r>
      <w:r w:rsidRPr="005405EE">
        <w:rPr>
          <w:rFonts w:ascii="Times New Roman" w:eastAsia="Times New Roman" w:hAnsi="Times New Roman" w:cs="Times New Roman"/>
          <w:sz w:val="24"/>
          <w:szCs w:val="24"/>
        </w:rPr>
        <w:t xml:space="preserve">для осуществления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</w:t>
      </w:r>
      <w:r w:rsidRPr="005405EE">
        <w:rPr>
          <w:rFonts w:ascii="Times New Roman" w:eastAsia="Times New Roman" w:hAnsi="Times New Roman" w:cs="Times New Roman"/>
          <w:sz w:val="24"/>
          <w:szCs w:val="24"/>
        </w:rPr>
        <w:t xml:space="preserve"> без забора (изъятия) водных ресурсов из водного объекта на рыбоводном участке.</w:t>
      </w:r>
    </w:p>
    <w:p w:rsidR="002D0B8F" w:rsidRPr="005405EE" w:rsidRDefault="002D0B8F" w:rsidP="002D0B8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5405EE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5405EE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5405EE">
        <w:rPr>
          <w:rFonts w:ascii="Times New Roman" w:hAnsi="Times New Roman" w:cs="Times New Roman"/>
          <w:sz w:val="24"/>
          <w:szCs w:val="24"/>
        </w:rPr>
        <w:t xml:space="preserve">рыбоводства) – пастбищная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.</w:t>
      </w:r>
    </w:p>
    <w:p w:rsidR="002D0B8F" w:rsidRDefault="002D0B8F" w:rsidP="002D0B8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ab/>
      </w:r>
      <w:r w:rsidRPr="00A848D8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5 лет.</w:t>
      </w:r>
      <w:r w:rsidRPr="00540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B8F" w:rsidRPr="00AC0D8B" w:rsidRDefault="002D0B8F" w:rsidP="002D0B8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193">
        <w:rPr>
          <w:rFonts w:ascii="Times New Roman" w:hAnsi="Times New Roman" w:cs="Times New Roman"/>
          <w:sz w:val="24"/>
          <w:szCs w:val="24"/>
        </w:rPr>
        <w:t xml:space="preserve">  Договор может быть продлен на новый срок без проведения торгов с рыбоводным хозяйством, надлежащим </w:t>
      </w:r>
      <w:proofErr w:type="gramStart"/>
      <w:r w:rsidRPr="006E4193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6E4193">
        <w:rPr>
          <w:rFonts w:ascii="Times New Roman" w:hAnsi="Times New Roman" w:cs="Times New Roman"/>
          <w:sz w:val="24"/>
          <w:szCs w:val="24"/>
        </w:rPr>
        <w:t xml:space="preserve"> исполнившим свои обязанности по договору пользования рыбоводным участком, в соответствии с постановлением Правительства Российской Федерации от 6 апреля 2017 г. № 415 «Об утверждении правил заключения договора пользования рыбоводным участком на новый срок без проведения торгов (конкурсов, аукционов) с рыбоводным хозяйством, надлежащим образом исполнившим свои обязанности по договору пользования рыбоводным участком, и изменения условий такого договора».</w:t>
      </w:r>
    </w:p>
    <w:p w:rsidR="002D0B8F" w:rsidRDefault="002D0B8F" w:rsidP="002D0B8F">
      <w:pPr>
        <w:keepNext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2D0B8F" w:rsidRDefault="002D0B8F" w:rsidP="002D0B8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0B8F" w:rsidRPr="00386414" w:rsidRDefault="002D0B8F" w:rsidP="002D0B8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87">
        <w:rPr>
          <w:rFonts w:ascii="Times New Roman" w:hAnsi="Times New Roman" w:cs="Times New Roman"/>
          <w:color w:val="000000"/>
          <w:sz w:val="24"/>
          <w:szCs w:val="24"/>
        </w:rPr>
        <w:t>7. Продолжительность периода (цикла) выращивания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E6287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E6287">
        <w:rPr>
          <w:rFonts w:ascii="Times New Roman" w:hAnsi="Times New Roman" w:cs="Times New Roman"/>
          <w:color w:val="000000"/>
          <w:sz w:val="24"/>
          <w:szCs w:val="24"/>
        </w:rPr>
        <w:t xml:space="preserve"> лет.</w:t>
      </w:r>
    </w:p>
    <w:p w:rsidR="002D0B8F" w:rsidRPr="00020B33" w:rsidRDefault="002D0B8F" w:rsidP="002D0B8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E006A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</w:t>
      </w:r>
      <w:r w:rsidRPr="00020B33">
        <w:rPr>
          <w:rFonts w:ascii="Times New Roman" w:hAnsi="Times New Roman" w:cs="Times New Roman"/>
          <w:sz w:val="24"/>
          <w:szCs w:val="24"/>
        </w:rPr>
        <w:t>выращиванию, а также выпуску в водный объект и изъятию из водного объекта в границах рыбоводного участка.</w:t>
      </w:r>
    </w:p>
    <w:p w:rsidR="002D0B8F" w:rsidRPr="00020B33" w:rsidRDefault="002D0B8F" w:rsidP="002D0B8F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B33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20B33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20B33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3,24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020B33">
        <w:rPr>
          <w:rFonts w:ascii="Times New Roman" w:hAnsi="Times New Roman" w:cs="Times New Roman"/>
          <w:sz w:val="24"/>
          <w:szCs w:val="24"/>
        </w:rPr>
        <w:t>.</w:t>
      </w:r>
    </w:p>
    <w:p w:rsidR="002D0B8F" w:rsidRDefault="002D0B8F" w:rsidP="002D0B8F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03D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</w:t>
      </w:r>
      <w:proofErr w:type="gramStart"/>
      <w:r w:rsidRPr="0024303D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20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3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20B33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20B3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20B33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</w:t>
      </w:r>
    </w:p>
    <w:p w:rsidR="002D0B8F" w:rsidRPr="004B3575" w:rsidRDefault="002D0B8F" w:rsidP="002D0B8F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03D">
        <w:rPr>
          <w:rFonts w:ascii="Times New Roman" w:hAnsi="Times New Roman" w:cs="Times New Roman"/>
          <w:sz w:val="24"/>
          <w:szCs w:val="24"/>
        </w:rPr>
        <w:t>Минимальный объем подлежащих выпуску в водный объе</w:t>
      </w:r>
      <w:proofErr w:type="gramStart"/>
      <w:r w:rsidRPr="0024303D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24303D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24303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4303D">
        <w:rPr>
          <w:rFonts w:ascii="Times New Roman" w:hAnsi="Times New Roman" w:cs="Times New Roman"/>
          <w:sz w:val="24"/>
          <w:szCs w:val="24"/>
        </w:rPr>
        <w:t>, выращиваемых при осуществлении</w:t>
      </w:r>
      <w:r w:rsidRPr="004B3575">
        <w:rPr>
          <w:rFonts w:ascii="Times New Roman" w:hAnsi="Times New Roman" w:cs="Times New Roman"/>
          <w:sz w:val="24"/>
          <w:szCs w:val="24"/>
        </w:rPr>
        <w:t xml:space="preserve"> пастбищной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2D0B8F" w:rsidRPr="004B3575" w:rsidRDefault="002D0B8F" w:rsidP="002D0B8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:</w:t>
      </w:r>
    </w:p>
    <w:p w:rsidR="002D0B8F" w:rsidRPr="004B3575" w:rsidRDefault="002D0B8F" w:rsidP="002D0B8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575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года с даты заключения договора пользования рыбоводным участком) </w:t>
      </w:r>
      <w:r w:rsidRPr="004B3575">
        <w:rPr>
          <w:rFonts w:ascii="Times New Roman" w:hAnsi="Times New Roman" w:cs="Times New Roman"/>
          <w:sz w:val="24"/>
          <w:szCs w:val="24"/>
        </w:rPr>
        <w:t xml:space="preserve">или с момента заполнения рыбоводного участка, при завершении его оздоровления и повышения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</w:t>
      </w:r>
      <w:r>
        <w:rPr>
          <w:rFonts w:ascii="Times New Roman" w:hAnsi="Times New Roman" w:cs="Times New Roman"/>
          <w:sz w:val="24"/>
          <w:szCs w:val="24"/>
        </w:rPr>
        <w:t xml:space="preserve"> выращивания</w:t>
      </w:r>
      <w:r w:rsidRPr="004B3575">
        <w:rPr>
          <w:rFonts w:ascii="Times New Roman" w:hAnsi="Times New Roman" w:cs="Times New Roman"/>
          <w:sz w:val="24"/>
          <w:szCs w:val="24"/>
        </w:rPr>
        <w:t xml:space="preserve"> принимается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2D0B8F" w:rsidRPr="000A2450" w:rsidRDefault="002D0B8F" w:rsidP="002D0B8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450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1,62</w:t>
      </w:r>
      <w:r w:rsidRPr="000A2450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2450">
        <w:rPr>
          <w:rFonts w:ascii="Times New Roman" w:hAnsi="Times New Roman" w:cs="Times New Roman"/>
          <w:sz w:val="24"/>
          <w:szCs w:val="24"/>
        </w:rPr>
        <w:t>;</w:t>
      </w:r>
    </w:p>
    <w:p w:rsidR="002D0B8F" w:rsidRPr="004B3575" w:rsidRDefault="002D0B8F" w:rsidP="002D0B8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450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3,24</w:t>
      </w:r>
      <w:r w:rsidRPr="000A2450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2450">
        <w:rPr>
          <w:rFonts w:ascii="Times New Roman" w:hAnsi="Times New Roman" w:cs="Times New Roman"/>
          <w:sz w:val="24"/>
          <w:szCs w:val="24"/>
        </w:rPr>
        <w:t>.</w:t>
      </w:r>
    </w:p>
    <w:p w:rsidR="002D0B8F" w:rsidRPr="004B3575" w:rsidRDefault="002D0B8F" w:rsidP="002D0B8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2D0B8F" w:rsidRDefault="002D0B8F" w:rsidP="002D0B8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A3">
        <w:rPr>
          <w:rFonts w:ascii="Times New Roman" w:hAnsi="Times New Roman" w:cs="Times New Roman"/>
          <w:sz w:val="24"/>
          <w:szCs w:val="24"/>
        </w:rPr>
        <w:t xml:space="preserve">План развития рыбоводного хозяйства на заявленный период действия договора, с прилагаемыми к нему расчетами планируемых к разведению и (или) содержанию, выращиванию, а также изъятию объемов (в тоннах) объектов </w:t>
      </w:r>
      <w:proofErr w:type="spellStart"/>
      <w:r w:rsidRPr="005A30A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мероприятиями, относящимися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</w:t>
      </w:r>
      <w:r w:rsidRPr="005A30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прилагаемые</w:t>
      </w:r>
      <w:r w:rsidRPr="005A30A3">
        <w:rPr>
          <w:rFonts w:ascii="Times New Roman" w:hAnsi="Times New Roman" w:cs="Times New Roman"/>
          <w:sz w:val="24"/>
          <w:szCs w:val="24"/>
        </w:rPr>
        <w:t xml:space="preserve"> пользователем к заявке об участии в конкурсе,</w:t>
      </w:r>
      <w:r>
        <w:rPr>
          <w:rFonts w:ascii="Times New Roman" w:hAnsi="Times New Roman" w:cs="Times New Roman"/>
          <w:sz w:val="24"/>
          <w:szCs w:val="24"/>
        </w:rPr>
        <w:t xml:space="preserve"> являю</w:t>
      </w:r>
      <w:r w:rsidRPr="005A30A3">
        <w:rPr>
          <w:rFonts w:ascii="Times New Roman" w:hAnsi="Times New Roman" w:cs="Times New Roman"/>
          <w:sz w:val="24"/>
          <w:szCs w:val="24"/>
        </w:rPr>
        <w:t>тся неотъемлемой частью договора п</w:t>
      </w:r>
      <w:r>
        <w:rPr>
          <w:rFonts w:ascii="Times New Roman" w:hAnsi="Times New Roman" w:cs="Times New Roman"/>
          <w:sz w:val="24"/>
          <w:szCs w:val="24"/>
        </w:rPr>
        <w:t>ользования рыбоводным участком.</w:t>
      </w:r>
    </w:p>
    <w:p w:rsidR="002D0B8F" w:rsidRPr="000A1599" w:rsidRDefault="002D0B8F" w:rsidP="002D0B8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2D0B8F" w:rsidRPr="0034476B" w:rsidRDefault="002D0B8F" w:rsidP="002D0B8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>. Сведения об объек</w:t>
      </w:r>
      <w:r>
        <w:rPr>
          <w:rFonts w:ascii="Times New Roman" w:hAnsi="Times New Roman" w:cs="Times New Roman"/>
          <w:sz w:val="24"/>
          <w:szCs w:val="24"/>
        </w:rPr>
        <w:t>тах рыбоводной инфраструктуры: объекты инфраструктуры о</w:t>
      </w:r>
      <w:r w:rsidRPr="0034476B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2D0B8F" w:rsidRDefault="002D0B8F" w:rsidP="002D0B8F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 w:rsidRPr="00474FB9">
        <w:rPr>
          <w:rFonts w:ascii="Times New Roman" w:hAnsi="Times New Roman"/>
          <w:sz w:val="24"/>
          <w:szCs w:val="24"/>
        </w:rPr>
        <w:t xml:space="preserve">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удаление водных растений из водного объекта; изъятие хищных видов и малоценных видов водных биоресурсов, расчистка водопроводящих и сбросных каналов.</w:t>
      </w:r>
    </w:p>
    <w:p w:rsidR="002D0B8F" w:rsidRDefault="002D0B8F" w:rsidP="002D0B8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0E0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9A50E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9A50E0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D0B8F" w:rsidRPr="0034476B" w:rsidRDefault="002D0B8F" w:rsidP="002D0B8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>. Обязательства рыбоводного хозяйства осуществлять мероприятия по охране окружающей среды</w:t>
      </w:r>
      <w:r>
        <w:rPr>
          <w:rFonts w:ascii="Times New Roman" w:hAnsi="Times New Roman" w:cs="Times New Roman"/>
          <w:sz w:val="24"/>
          <w:szCs w:val="24"/>
        </w:rPr>
        <w:t>, водных объектов и других природных ресурсов</w:t>
      </w:r>
      <w:r w:rsidRPr="0034476B">
        <w:rPr>
          <w:rFonts w:ascii="Times New Roman" w:hAnsi="Times New Roman" w:cs="Times New Roman"/>
          <w:sz w:val="24"/>
          <w:szCs w:val="24"/>
        </w:rPr>
        <w:t>: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</w:t>
      </w:r>
      <w:r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</w:t>
      </w:r>
      <w:r w:rsidRPr="00662198">
        <w:rPr>
          <w:rFonts w:ascii="Times New Roman" w:hAnsi="Times New Roman" w:cs="Times New Roman"/>
          <w:sz w:val="24"/>
          <w:szCs w:val="24"/>
        </w:rPr>
        <w:t>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окружающий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  <w:r w:rsidRPr="00344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B8F" w:rsidRPr="0034476B" w:rsidRDefault="002D0B8F" w:rsidP="002D0B8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  <w:proofErr w:type="gramEnd"/>
    </w:p>
    <w:p w:rsidR="002D0B8F" w:rsidRPr="0034476B" w:rsidRDefault="002D0B8F" w:rsidP="002D0B8F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4. Ответственность сторон: 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2D0B8F" w:rsidRDefault="002D0B8F" w:rsidP="002D0B8F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</w:t>
      </w:r>
      <w:r w:rsidRPr="0034476B">
        <w:rPr>
          <w:rFonts w:ascii="Times New Roman" w:hAnsi="Times New Roman" w:cs="Times New Roman"/>
          <w:sz w:val="24"/>
          <w:szCs w:val="24"/>
        </w:rPr>
        <w:lastRenderedPageBreak/>
        <w:t>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600950" w:rsidRDefault="00600950" w:rsidP="00600950">
      <w:pPr>
        <w:keepNext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950" w:rsidRDefault="00600950" w:rsidP="0060095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950" w:rsidRDefault="00600950" w:rsidP="0060095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950" w:rsidRPr="0034476B" w:rsidRDefault="00600950" w:rsidP="0060095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600950" w:rsidRDefault="00600950" w:rsidP="0060095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DA55F3">
        <w:rPr>
          <w:rFonts w:ascii="Times New Roman" w:hAnsi="Times New Roman" w:cs="Times New Roman"/>
          <w:sz w:val="24"/>
          <w:szCs w:val="24"/>
        </w:rPr>
        <w:t>" Голубенков "</w:t>
      </w:r>
    </w:p>
    <w:p w:rsidR="00600950" w:rsidRPr="00DA55F3" w:rsidRDefault="00600950" w:rsidP="0060095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950" w:rsidRDefault="00600950" w:rsidP="0060095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1C057652" wp14:editId="1898ECCD">
            <wp:extent cx="4476750" cy="2110801"/>
            <wp:effectExtent l="0" t="0" r="0" b="0"/>
            <wp:docPr id="1" name="Рисунок 3" descr="Голубенков 25000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лубенков 25000  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3024" cy="210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950" w:rsidRDefault="00600950" w:rsidP="0060095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0950" w:rsidRPr="0030081D" w:rsidRDefault="00600950" w:rsidP="00600950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950" w:rsidRDefault="00600950" w:rsidP="0060095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96B04" w:rsidRDefault="002D0B8F" w:rsidP="00600950">
      <w:pPr>
        <w:keepNext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  <w:r w:rsidR="00EB05B6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029EA" w:rsidRPr="0030081D" w:rsidRDefault="00C029EA" w:rsidP="00C029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EA" w:rsidRPr="0030081D" w:rsidRDefault="00C029EA" w:rsidP="00C029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EA" w:rsidRPr="0030081D" w:rsidRDefault="00C029EA" w:rsidP="00C029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451" w:rsidRDefault="00C16451" w:rsidP="00C16451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sectPr w:rsidR="00C16451" w:rsidSect="00B97DD6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70549"/>
    <w:multiLevelType w:val="multilevel"/>
    <w:tmpl w:val="291C9FF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FFA336D"/>
    <w:multiLevelType w:val="hybridMultilevel"/>
    <w:tmpl w:val="AE14AB0E"/>
    <w:lvl w:ilvl="0" w:tplc="5F6C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F67A44"/>
    <w:multiLevelType w:val="hybridMultilevel"/>
    <w:tmpl w:val="D13C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7543F"/>
    <w:multiLevelType w:val="hybridMultilevel"/>
    <w:tmpl w:val="D13C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8651D"/>
    <w:multiLevelType w:val="hybridMultilevel"/>
    <w:tmpl w:val="E528D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3A57C2"/>
    <w:multiLevelType w:val="hybridMultilevel"/>
    <w:tmpl w:val="D13C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7"/>
  </w:num>
  <w:num w:numId="5">
    <w:abstractNumId w:val="6"/>
  </w:num>
  <w:num w:numId="6">
    <w:abstractNumId w:val="10"/>
  </w:num>
  <w:num w:numId="7">
    <w:abstractNumId w:val="9"/>
  </w:num>
  <w:num w:numId="8">
    <w:abstractNumId w:val="13"/>
  </w:num>
  <w:num w:numId="9">
    <w:abstractNumId w:val="14"/>
  </w:num>
  <w:num w:numId="10">
    <w:abstractNumId w:val="18"/>
  </w:num>
  <w:num w:numId="11">
    <w:abstractNumId w:val="12"/>
  </w:num>
  <w:num w:numId="12">
    <w:abstractNumId w:val="8"/>
  </w:num>
  <w:num w:numId="13">
    <w:abstractNumId w:val="3"/>
  </w:num>
  <w:num w:numId="14">
    <w:abstractNumId w:val="1"/>
  </w:num>
  <w:num w:numId="15">
    <w:abstractNumId w:val="2"/>
  </w:num>
  <w:num w:numId="16">
    <w:abstractNumId w:val="16"/>
  </w:num>
  <w:num w:numId="17">
    <w:abstractNumId w:val="11"/>
  </w:num>
  <w:num w:numId="18">
    <w:abstractNumId w:val="7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CC"/>
    <w:rsid w:val="000019DD"/>
    <w:rsid w:val="00001A38"/>
    <w:rsid w:val="00001EBC"/>
    <w:rsid w:val="00002478"/>
    <w:rsid w:val="0000249C"/>
    <w:rsid w:val="00012903"/>
    <w:rsid w:val="00014548"/>
    <w:rsid w:val="000176FD"/>
    <w:rsid w:val="00020B33"/>
    <w:rsid w:val="00021235"/>
    <w:rsid w:val="00025BD3"/>
    <w:rsid w:val="000310DB"/>
    <w:rsid w:val="00031355"/>
    <w:rsid w:val="00034C8A"/>
    <w:rsid w:val="00034DE0"/>
    <w:rsid w:val="000350B9"/>
    <w:rsid w:val="000364DD"/>
    <w:rsid w:val="00040FB2"/>
    <w:rsid w:val="00041030"/>
    <w:rsid w:val="0004322A"/>
    <w:rsid w:val="00051C4F"/>
    <w:rsid w:val="00053F22"/>
    <w:rsid w:val="00054BF5"/>
    <w:rsid w:val="000551D4"/>
    <w:rsid w:val="00055914"/>
    <w:rsid w:val="00064145"/>
    <w:rsid w:val="000847C3"/>
    <w:rsid w:val="00086211"/>
    <w:rsid w:val="00087F4D"/>
    <w:rsid w:val="000A0724"/>
    <w:rsid w:val="000A1922"/>
    <w:rsid w:val="000A39E3"/>
    <w:rsid w:val="000A6304"/>
    <w:rsid w:val="000A6D93"/>
    <w:rsid w:val="000B154B"/>
    <w:rsid w:val="000C23E1"/>
    <w:rsid w:val="000D5CDD"/>
    <w:rsid w:val="000D5E12"/>
    <w:rsid w:val="000E0ACA"/>
    <w:rsid w:val="000E10FE"/>
    <w:rsid w:val="000E2602"/>
    <w:rsid w:val="000E4431"/>
    <w:rsid w:val="000E6A31"/>
    <w:rsid w:val="000F16E7"/>
    <w:rsid w:val="000F3CAA"/>
    <w:rsid w:val="000F4AA5"/>
    <w:rsid w:val="001009FC"/>
    <w:rsid w:val="00100F6B"/>
    <w:rsid w:val="001041CF"/>
    <w:rsid w:val="0010453C"/>
    <w:rsid w:val="001069EF"/>
    <w:rsid w:val="001154D0"/>
    <w:rsid w:val="0011614D"/>
    <w:rsid w:val="00123E1F"/>
    <w:rsid w:val="00123EF8"/>
    <w:rsid w:val="0012435B"/>
    <w:rsid w:val="0013089B"/>
    <w:rsid w:val="00133258"/>
    <w:rsid w:val="00135CD6"/>
    <w:rsid w:val="001408ED"/>
    <w:rsid w:val="00140BAD"/>
    <w:rsid w:val="00144ACB"/>
    <w:rsid w:val="001456F4"/>
    <w:rsid w:val="0015070C"/>
    <w:rsid w:val="0015711E"/>
    <w:rsid w:val="001603EF"/>
    <w:rsid w:val="001635D2"/>
    <w:rsid w:val="00164815"/>
    <w:rsid w:val="00164BE3"/>
    <w:rsid w:val="00165729"/>
    <w:rsid w:val="00165A89"/>
    <w:rsid w:val="00175BB7"/>
    <w:rsid w:val="00185CF1"/>
    <w:rsid w:val="00193C5A"/>
    <w:rsid w:val="00194A71"/>
    <w:rsid w:val="001A5966"/>
    <w:rsid w:val="001C1ED3"/>
    <w:rsid w:val="001C7ECC"/>
    <w:rsid w:val="001D10E4"/>
    <w:rsid w:val="001D1B68"/>
    <w:rsid w:val="001D1F5B"/>
    <w:rsid w:val="001D5F11"/>
    <w:rsid w:val="001E09F3"/>
    <w:rsid w:val="001E1569"/>
    <w:rsid w:val="001E2973"/>
    <w:rsid w:val="001E755E"/>
    <w:rsid w:val="001F36B9"/>
    <w:rsid w:val="001F56D7"/>
    <w:rsid w:val="001F5B3B"/>
    <w:rsid w:val="001F75F8"/>
    <w:rsid w:val="002024F9"/>
    <w:rsid w:val="00212651"/>
    <w:rsid w:val="00215D72"/>
    <w:rsid w:val="002165DE"/>
    <w:rsid w:val="00220112"/>
    <w:rsid w:val="00221836"/>
    <w:rsid w:val="00223A61"/>
    <w:rsid w:val="00224CFE"/>
    <w:rsid w:val="00227565"/>
    <w:rsid w:val="00234EEB"/>
    <w:rsid w:val="002359FB"/>
    <w:rsid w:val="00240AB3"/>
    <w:rsid w:val="00242B0E"/>
    <w:rsid w:val="002474E8"/>
    <w:rsid w:val="00264CF8"/>
    <w:rsid w:val="00282E2C"/>
    <w:rsid w:val="0028768C"/>
    <w:rsid w:val="002952E3"/>
    <w:rsid w:val="00297E8E"/>
    <w:rsid w:val="002A0D85"/>
    <w:rsid w:val="002B3C83"/>
    <w:rsid w:val="002D0B8F"/>
    <w:rsid w:val="002D3B8E"/>
    <w:rsid w:val="002E50E3"/>
    <w:rsid w:val="002F0702"/>
    <w:rsid w:val="002F7526"/>
    <w:rsid w:val="00310BCC"/>
    <w:rsid w:val="00312B11"/>
    <w:rsid w:val="00320367"/>
    <w:rsid w:val="00320B21"/>
    <w:rsid w:val="00321B9B"/>
    <w:rsid w:val="00324620"/>
    <w:rsid w:val="003251D2"/>
    <w:rsid w:val="003266EB"/>
    <w:rsid w:val="00330EC8"/>
    <w:rsid w:val="003372B7"/>
    <w:rsid w:val="00340E69"/>
    <w:rsid w:val="00341FDF"/>
    <w:rsid w:val="00346425"/>
    <w:rsid w:val="0034785B"/>
    <w:rsid w:val="003518BC"/>
    <w:rsid w:val="00351DEE"/>
    <w:rsid w:val="00353B3C"/>
    <w:rsid w:val="0035443B"/>
    <w:rsid w:val="003610B3"/>
    <w:rsid w:val="003617E4"/>
    <w:rsid w:val="003645CA"/>
    <w:rsid w:val="0036774D"/>
    <w:rsid w:val="00371D09"/>
    <w:rsid w:val="00374267"/>
    <w:rsid w:val="00382ACB"/>
    <w:rsid w:val="00391FCB"/>
    <w:rsid w:val="00393715"/>
    <w:rsid w:val="003969D8"/>
    <w:rsid w:val="00396BE2"/>
    <w:rsid w:val="003A047B"/>
    <w:rsid w:val="003A571B"/>
    <w:rsid w:val="003C111A"/>
    <w:rsid w:val="003C1309"/>
    <w:rsid w:val="003C348D"/>
    <w:rsid w:val="003C5574"/>
    <w:rsid w:val="003D20FC"/>
    <w:rsid w:val="003D53A8"/>
    <w:rsid w:val="003E54FB"/>
    <w:rsid w:val="003E5D69"/>
    <w:rsid w:val="003E5EE1"/>
    <w:rsid w:val="003F29C7"/>
    <w:rsid w:val="003F49E8"/>
    <w:rsid w:val="003F52FF"/>
    <w:rsid w:val="00400175"/>
    <w:rsid w:val="00400AA3"/>
    <w:rsid w:val="00402636"/>
    <w:rsid w:val="00407AE0"/>
    <w:rsid w:val="00410582"/>
    <w:rsid w:val="00410FCA"/>
    <w:rsid w:val="00412DB8"/>
    <w:rsid w:val="00422737"/>
    <w:rsid w:val="00423E23"/>
    <w:rsid w:val="00427128"/>
    <w:rsid w:val="00431A4E"/>
    <w:rsid w:val="00432C99"/>
    <w:rsid w:val="004372E9"/>
    <w:rsid w:val="00442F02"/>
    <w:rsid w:val="00444373"/>
    <w:rsid w:val="00446363"/>
    <w:rsid w:val="004529C0"/>
    <w:rsid w:val="00454226"/>
    <w:rsid w:val="00454236"/>
    <w:rsid w:val="00454ABB"/>
    <w:rsid w:val="00457AD2"/>
    <w:rsid w:val="004604F6"/>
    <w:rsid w:val="004636B0"/>
    <w:rsid w:val="004665B9"/>
    <w:rsid w:val="00472D17"/>
    <w:rsid w:val="0047360B"/>
    <w:rsid w:val="00474201"/>
    <w:rsid w:val="00481FDF"/>
    <w:rsid w:val="0048303B"/>
    <w:rsid w:val="004836C5"/>
    <w:rsid w:val="00484DCD"/>
    <w:rsid w:val="0049082B"/>
    <w:rsid w:val="0049111C"/>
    <w:rsid w:val="00496C07"/>
    <w:rsid w:val="0049704E"/>
    <w:rsid w:val="004972D0"/>
    <w:rsid w:val="004A2B04"/>
    <w:rsid w:val="004A3286"/>
    <w:rsid w:val="004A4752"/>
    <w:rsid w:val="004A6378"/>
    <w:rsid w:val="004C0007"/>
    <w:rsid w:val="004C014A"/>
    <w:rsid w:val="004C0F4F"/>
    <w:rsid w:val="004C30AE"/>
    <w:rsid w:val="004C4143"/>
    <w:rsid w:val="004C5FD4"/>
    <w:rsid w:val="004D1180"/>
    <w:rsid w:val="004D6E5B"/>
    <w:rsid w:val="004D7046"/>
    <w:rsid w:val="004E15A4"/>
    <w:rsid w:val="004E1CD6"/>
    <w:rsid w:val="004E4754"/>
    <w:rsid w:val="004E5EF9"/>
    <w:rsid w:val="004F10C2"/>
    <w:rsid w:val="004F41CB"/>
    <w:rsid w:val="00501D6C"/>
    <w:rsid w:val="00502A91"/>
    <w:rsid w:val="0050733A"/>
    <w:rsid w:val="005075C4"/>
    <w:rsid w:val="00510062"/>
    <w:rsid w:val="00512DDB"/>
    <w:rsid w:val="00515A64"/>
    <w:rsid w:val="00515FA6"/>
    <w:rsid w:val="00521719"/>
    <w:rsid w:val="0052415D"/>
    <w:rsid w:val="005244E0"/>
    <w:rsid w:val="00524C86"/>
    <w:rsid w:val="00525D77"/>
    <w:rsid w:val="00532709"/>
    <w:rsid w:val="00532823"/>
    <w:rsid w:val="005438FA"/>
    <w:rsid w:val="00545578"/>
    <w:rsid w:val="0055001A"/>
    <w:rsid w:val="00554BC9"/>
    <w:rsid w:val="0055602A"/>
    <w:rsid w:val="00557255"/>
    <w:rsid w:val="00560D44"/>
    <w:rsid w:val="00572556"/>
    <w:rsid w:val="005852C7"/>
    <w:rsid w:val="00585B6F"/>
    <w:rsid w:val="0059060B"/>
    <w:rsid w:val="00596AC2"/>
    <w:rsid w:val="005A5E93"/>
    <w:rsid w:val="005A6C15"/>
    <w:rsid w:val="005B074A"/>
    <w:rsid w:val="005B1D11"/>
    <w:rsid w:val="005B4030"/>
    <w:rsid w:val="005B589E"/>
    <w:rsid w:val="005C052E"/>
    <w:rsid w:val="005C1BF1"/>
    <w:rsid w:val="005D5079"/>
    <w:rsid w:val="005D7B35"/>
    <w:rsid w:val="005E3CFB"/>
    <w:rsid w:val="005F29F1"/>
    <w:rsid w:val="005F3C99"/>
    <w:rsid w:val="005F5210"/>
    <w:rsid w:val="00600950"/>
    <w:rsid w:val="0061183B"/>
    <w:rsid w:val="00613D25"/>
    <w:rsid w:val="006210DE"/>
    <w:rsid w:val="00623E57"/>
    <w:rsid w:val="00623F90"/>
    <w:rsid w:val="00627400"/>
    <w:rsid w:val="006277B3"/>
    <w:rsid w:val="00641619"/>
    <w:rsid w:val="00647A51"/>
    <w:rsid w:val="00664D41"/>
    <w:rsid w:val="0066751A"/>
    <w:rsid w:val="00671905"/>
    <w:rsid w:val="006803BC"/>
    <w:rsid w:val="00680DFD"/>
    <w:rsid w:val="006845C8"/>
    <w:rsid w:val="00690049"/>
    <w:rsid w:val="006A553E"/>
    <w:rsid w:val="006B040C"/>
    <w:rsid w:val="006B04B1"/>
    <w:rsid w:val="006B4879"/>
    <w:rsid w:val="006C0888"/>
    <w:rsid w:val="006C192E"/>
    <w:rsid w:val="006C26DC"/>
    <w:rsid w:val="006D14A5"/>
    <w:rsid w:val="006D22AF"/>
    <w:rsid w:val="006D58AD"/>
    <w:rsid w:val="006E299A"/>
    <w:rsid w:val="006F0353"/>
    <w:rsid w:val="006F5E36"/>
    <w:rsid w:val="006F7E80"/>
    <w:rsid w:val="007007DD"/>
    <w:rsid w:val="00701FCD"/>
    <w:rsid w:val="00702467"/>
    <w:rsid w:val="0070357C"/>
    <w:rsid w:val="0071040D"/>
    <w:rsid w:val="0071160A"/>
    <w:rsid w:val="0071361C"/>
    <w:rsid w:val="007138CF"/>
    <w:rsid w:val="00716327"/>
    <w:rsid w:val="00717B7D"/>
    <w:rsid w:val="00720502"/>
    <w:rsid w:val="007312F4"/>
    <w:rsid w:val="00736B05"/>
    <w:rsid w:val="00736BE5"/>
    <w:rsid w:val="007428D5"/>
    <w:rsid w:val="00744795"/>
    <w:rsid w:val="00744AE0"/>
    <w:rsid w:val="00761AFE"/>
    <w:rsid w:val="00762280"/>
    <w:rsid w:val="0076351B"/>
    <w:rsid w:val="00765C2C"/>
    <w:rsid w:val="00765FAD"/>
    <w:rsid w:val="00767623"/>
    <w:rsid w:val="007828D5"/>
    <w:rsid w:val="0078427D"/>
    <w:rsid w:val="0079278E"/>
    <w:rsid w:val="0079348A"/>
    <w:rsid w:val="00797C57"/>
    <w:rsid w:val="007A6E7C"/>
    <w:rsid w:val="007B0043"/>
    <w:rsid w:val="007B3FCB"/>
    <w:rsid w:val="007B55D0"/>
    <w:rsid w:val="007B6D9D"/>
    <w:rsid w:val="007B75F9"/>
    <w:rsid w:val="007C374B"/>
    <w:rsid w:val="007D5E90"/>
    <w:rsid w:val="007D6261"/>
    <w:rsid w:val="007E0628"/>
    <w:rsid w:val="007E3386"/>
    <w:rsid w:val="007F1CE7"/>
    <w:rsid w:val="007F2986"/>
    <w:rsid w:val="007F3911"/>
    <w:rsid w:val="00806875"/>
    <w:rsid w:val="008130CB"/>
    <w:rsid w:val="00814FF3"/>
    <w:rsid w:val="008157E8"/>
    <w:rsid w:val="00817A06"/>
    <w:rsid w:val="00825CC4"/>
    <w:rsid w:val="00832620"/>
    <w:rsid w:val="00834E91"/>
    <w:rsid w:val="00844575"/>
    <w:rsid w:val="008517FB"/>
    <w:rsid w:val="008614F5"/>
    <w:rsid w:val="00861509"/>
    <w:rsid w:val="00863D67"/>
    <w:rsid w:val="00865381"/>
    <w:rsid w:val="00865C63"/>
    <w:rsid w:val="00867C88"/>
    <w:rsid w:val="00872F74"/>
    <w:rsid w:val="0089050F"/>
    <w:rsid w:val="008A41CB"/>
    <w:rsid w:val="008A6B8F"/>
    <w:rsid w:val="008B0A8F"/>
    <w:rsid w:val="008B4108"/>
    <w:rsid w:val="008B5943"/>
    <w:rsid w:val="008B6ACB"/>
    <w:rsid w:val="008C20D2"/>
    <w:rsid w:val="008C6EA0"/>
    <w:rsid w:val="008D4E1F"/>
    <w:rsid w:val="008D50E9"/>
    <w:rsid w:val="008E3AE6"/>
    <w:rsid w:val="008E7326"/>
    <w:rsid w:val="008F00E6"/>
    <w:rsid w:val="008F1B4A"/>
    <w:rsid w:val="008F232E"/>
    <w:rsid w:val="00901230"/>
    <w:rsid w:val="009015A5"/>
    <w:rsid w:val="00902CBE"/>
    <w:rsid w:val="00903C0A"/>
    <w:rsid w:val="00905751"/>
    <w:rsid w:val="00907F45"/>
    <w:rsid w:val="00913005"/>
    <w:rsid w:val="009135FE"/>
    <w:rsid w:val="0092784E"/>
    <w:rsid w:val="00927D6E"/>
    <w:rsid w:val="00927F2D"/>
    <w:rsid w:val="00931DEB"/>
    <w:rsid w:val="00932B8C"/>
    <w:rsid w:val="0094036E"/>
    <w:rsid w:val="009426D4"/>
    <w:rsid w:val="0094330E"/>
    <w:rsid w:val="009448A5"/>
    <w:rsid w:val="00955B9A"/>
    <w:rsid w:val="00956AC0"/>
    <w:rsid w:val="009579EC"/>
    <w:rsid w:val="009609BC"/>
    <w:rsid w:val="009744A8"/>
    <w:rsid w:val="00974D15"/>
    <w:rsid w:val="00974FBD"/>
    <w:rsid w:val="00985CDC"/>
    <w:rsid w:val="0099371C"/>
    <w:rsid w:val="00995627"/>
    <w:rsid w:val="009A001B"/>
    <w:rsid w:val="009A0F71"/>
    <w:rsid w:val="009A1A40"/>
    <w:rsid w:val="009A62FD"/>
    <w:rsid w:val="009A6C34"/>
    <w:rsid w:val="009B66F7"/>
    <w:rsid w:val="009B6FA6"/>
    <w:rsid w:val="009D3190"/>
    <w:rsid w:val="009D5AC6"/>
    <w:rsid w:val="009D6453"/>
    <w:rsid w:val="009E7625"/>
    <w:rsid w:val="00A041AA"/>
    <w:rsid w:val="00A20774"/>
    <w:rsid w:val="00A250F5"/>
    <w:rsid w:val="00A34577"/>
    <w:rsid w:val="00A34FEF"/>
    <w:rsid w:val="00A45649"/>
    <w:rsid w:val="00A45B16"/>
    <w:rsid w:val="00A4629C"/>
    <w:rsid w:val="00A54A88"/>
    <w:rsid w:val="00A54BE0"/>
    <w:rsid w:val="00A602BD"/>
    <w:rsid w:val="00A65EDC"/>
    <w:rsid w:val="00A6627E"/>
    <w:rsid w:val="00A851BA"/>
    <w:rsid w:val="00A86DC4"/>
    <w:rsid w:val="00A93797"/>
    <w:rsid w:val="00A969F2"/>
    <w:rsid w:val="00A96B04"/>
    <w:rsid w:val="00A97EB1"/>
    <w:rsid w:val="00AA2F3F"/>
    <w:rsid w:val="00AA3CF5"/>
    <w:rsid w:val="00AA559E"/>
    <w:rsid w:val="00AA60BC"/>
    <w:rsid w:val="00AA654F"/>
    <w:rsid w:val="00AB1071"/>
    <w:rsid w:val="00AB253E"/>
    <w:rsid w:val="00AD244D"/>
    <w:rsid w:val="00AD5AA9"/>
    <w:rsid w:val="00AD6AB9"/>
    <w:rsid w:val="00AE242D"/>
    <w:rsid w:val="00AE427D"/>
    <w:rsid w:val="00AE58F3"/>
    <w:rsid w:val="00B00A17"/>
    <w:rsid w:val="00B00C1E"/>
    <w:rsid w:val="00B02159"/>
    <w:rsid w:val="00B03121"/>
    <w:rsid w:val="00B03A0F"/>
    <w:rsid w:val="00B03D54"/>
    <w:rsid w:val="00B05594"/>
    <w:rsid w:val="00B065F5"/>
    <w:rsid w:val="00B07F66"/>
    <w:rsid w:val="00B12005"/>
    <w:rsid w:val="00B15A22"/>
    <w:rsid w:val="00B15DC3"/>
    <w:rsid w:val="00B20001"/>
    <w:rsid w:val="00B22635"/>
    <w:rsid w:val="00B30B9C"/>
    <w:rsid w:val="00B32F95"/>
    <w:rsid w:val="00B36388"/>
    <w:rsid w:val="00B40ED5"/>
    <w:rsid w:val="00B4442A"/>
    <w:rsid w:val="00B4459E"/>
    <w:rsid w:val="00B461EB"/>
    <w:rsid w:val="00B50847"/>
    <w:rsid w:val="00B52BFB"/>
    <w:rsid w:val="00B55A2E"/>
    <w:rsid w:val="00B60E63"/>
    <w:rsid w:val="00B66049"/>
    <w:rsid w:val="00B80704"/>
    <w:rsid w:val="00B80ED1"/>
    <w:rsid w:val="00B878CC"/>
    <w:rsid w:val="00B93DED"/>
    <w:rsid w:val="00B96501"/>
    <w:rsid w:val="00B965BC"/>
    <w:rsid w:val="00B970C1"/>
    <w:rsid w:val="00B972DB"/>
    <w:rsid w:val="00B97572"/>
    <w:rsid w:val="00B97DD6"/>
    <w:rsid w:val="00BA0FE9"/>
    <w:rsid w:val="00BB71FE"/>
    <w:rsid w:val="00BC5DD1"/>
    <w:rsid w:val="00BD0CA9"/>
    <w:rsid w:val="00BD10CC"/>
    <w:rsid w:val="00BD2E47"/>
    <w:rsid w:val="00BD37EC"/>
    <w:rsid w:val="00BE233E"/>
    <w:rsid w:val="00BE2D84"/>
    <w:rsid w:val="00BF0E23"/>
    <w:rsid w:val="00BF1515"/>
    <w:rsid w:val="00BF60B0"/>
    <w:rsid w:val="00C025B1"/>
    <w:rsid w:val="00C029EA"/>
    <w:rsid w:val="00C13987"/>
    <w:rsid w:val="00C16451"/>
    <w:rsid w:val="00C3392F"/>
    <w:rsid w:val="00C360C6"/>
    <w:rsid w:val="00C40E38"/>
    <w:rsid w:val="00C413AF"/>
    <w:rsid w:val="00C4458D"/>
    <w:rsid w:val="00C477A4"/>
    <w:rsid w:val="00C671CF"/>
    <w:rsid w:val="00C711DC"/>
    <w:rsid w:val="00C72BC1"/>
    <w:rsid w:val="00C809B1"/>
    <w:rsid w:val="00C87948"/>
    <w:rsid w:val="00C9075B"/>
    <w:rsid w:val="00C95D84"/>
    <w:rsid w:val="00CA09E5"/>
    <w:rsid w:val="00CA3275"/>
    <w:rsid w:val="00CA3AF4"/>
    <w:rsid w:val="00CB0CE6"/>
    <w:rsid w:val="00CB4B66"/>
    <w:rsid w:val="00CB54C9"/>
    <w:rsid w:val="00CB6B7A"/>
    <w:rsid w:val="00CC4D9A"/>
    <w:rsid w:val="00CD0689"/>
    <w:rsid w:val="00CD0C28"/>
    <w:rsid w:val="00CD0CD1"/>
    <w:rsid w:val="00CD2165"/>
    <w:rsid w:val="00CD426B"/>
    <w:rsid w:val="00CD64E0"/>
    <w:rsid w:val="00CD6860"/>
    <w:rsid w:val="00CD7C1D"/>
    <w:rsid w:val="00CE4062"/>
    <w:rsid w:val="00CE5F5E"/>
    <w:rsid w:val="00CE7FBA"/>
    <w:rsid w:val="00CF00C8"/>
    <w:rsid w:val="00CF1690"/>
    <w:rsid w:val="00CF20DE"/>
    <w:rsid w:val="00D06AB7"/>
    <w:rsid w:val="00D10BB6"/>
    <w:rsid w:val="00D11951"/>
    <w:rsid w:val="00D127D0"/>
    <w:rsid w:val="00D21885"/>
    <w:rsid w:val="00D3324A"/>
    <w:rsid w:val="00D37B07"/>
    <w:rsid w:val="00D51070"/>
    <w:rsid w:val="00D53763"/>
    <w:rsid w:val="00D671C6"/>
    <w:rsid w:val="00D72D42"/>
    <w:rsid w:val="00D7418B"/>
    <w:rsid w:val="00D7513D"/>
    <w:rsid w:val="00D83FD0"/>
    <w:rsid w:val="00D91153"/>
    <w:rsid w:val="00D9250E"/>
    <w:rsid w:val="00D952E0"/>
    <w:rsid w:val="00DA0267"/>
    <w:rsid w:val="00DA258B"/>
    <w:rsid w:val="00DA6F45"/>
    <w:rsid w:val="00DB1770"/>
    <w:rsid w:val="00DB32BC"/>
    <w:rsid w:val="00DB60DD"/>
    <w:rsid w:val="00DC68B2"/>
    <w:rsid w:val="00DD1011"/>
    <w:rsid w:val="00DD1C23"/>
    <w:rsid w:val="00DD6B39"/>
    <w:rsid w:val="00DD6FFA"/>
    <w:rsid w:val="00DE08C0"/>
    <w:rsid w:val="00DE17A5"/>
    <w:rsid w:val="00DE1F22"/>
    <w:rsid w:val="00DE4C41"/>
    <w:rsid w:val="00DF0D74"/>
    <w:rsid w:val="00DF0FCA"/>
    <w:rsid w:val="00DF3146"/>
    <w:rsid w:val="00DF3F55"/>
    <w:rsid w:val="00E00091"/>
    <w:rsid w:val="00E10E27"/>
    <w:rsid w:val="00E1746D"/>
    <w:rsid w:val="00E35050"/>
    <w:rsid w:val="00E4400E"/>
    <w:rsid w:val="00E51CFA"/>
    <w:rsid w:val="00E547F4"/>
    <w:rsid w:val="00E6371D"/>
    <w:rsid w:val="00E63F0E"/>
    <w:rsid w:val="00E7099E"/>
    <w:rsid w:val="00E7279B"/>
    <w:rsid w:val="00E736B8"/>
    <w:rsid w:val="00E74C90"/>
    <w:rsid w:val="00E85F1C"/>
    <w:rsid w:val="00E860F5"/>
    <w:rsid w:val="00E90F5D"/>
    <w:rsid w:val="00E915EE"/>
    <w:rsid w:val="00E921C6"/>
    <w:rsid w:val="00E922E4"/>
    <w:rsid w:val="00E92F67"/>
    <w:rsid w:val="00EA2802"/>
    <w:rsid w:val="00EA2D68"/>
    <w:rsid w:val="00EA5D1F"/>
    <w:rsid w:val="00EA6CCF"/>
    <w:rsid w:val="00EB05B6"/>
    <w:rsid w:val="00EB2A43"/>
    <w:rsid w:val="00EB3376"/>
    <w:rsid w:val="00EC11C2"/>
    <w:rsid w:val="00EC205A"/>
    <w:rsid w:val="00ED2D46"/>
    <w:rsid w:val="00EE0622"/>
    <w:rsid w:val="00EE09A2"/>
    <w:rsid w:val="00EF1582"/>
    <w:rsid w:val="00EF4FB8"/>
    <w:rsid w:val="00EF799F"/>
    <w:rsid w:val="00F06A44"/>
    <w:rsid w:val="00F1415A"/>
    <w:rsid w:val="00F148A0"/>
    <w:rsid w:val="00F152E5"/>
    <w:rsid w:val="00F171EC"/>
    <w:rsid w:val="00F27435"/>
    <w:rsid w:val="00F41D74"/>
    <w:rsid w:val="00F42ACA"/>
    <w:rsid w:val="00F43244"/>
    <w:rsid w:val="00F445CC"/>
    <w:rsid w:val="00F5027D"/>
    <w:rsid w:val="00F65C68"/>
    <w:rsid w:val="00F774EB"/>
    <w:rsid w:val="00F8348B"/>
    <w:rsid w:val="00F85A33"/>
    <w:rsid w:val="00F92B6C"/>
    <w:rsid w:val="00F9644C"/>
    <w:rsid w:val="00FA2333"/>
    <w:rsid w:val="00FA626E"/>
    <w:rsid w:val="00FA698F"/>
    <w:rsid w:val="00FB006A"/>
    <w:rsid w:val="00FB1AF5"/>
    <w:rsid w:val="00FB6363"/>
    <w:rsid w:val="00FC289D"/>
    <w:rsid w:val="00FC7259"/>
    <w:rsid w:val="00FD31C9"/>
    <w:rsid w:val="00FE4953"/>
    <w:rsid w:val="00FE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45649"/>
  </w:style>
  <w:style w:type="character" w:customStyle="1" w:styleId="block-info-serphidden">
    <w:name w:val="block-info-serp__hidden"/>
    <w:basedOn w:val="a0"/>
    <w:rsid w:val="00A45649"/>
  </w:style>
  <w:style w:type="paragraph" w:styleId="a8">
    <w:name w:val="header"/>
    <w:basedOn w:val="a"/>
    <w:link w:val="a9"/>
    <w:uiPriority w:val="99"/>
    <w:semiHidden/>
    <w:unhideWhenUsed/>
    <w:rsid w:val="00A456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45649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456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45649"/>
    <w:rPr>
      <w:rFonts w:eastAsiaTheme="minorHAnsi"/>
      <w:lang w:eastAsia="en-US"/>
    </w:rPr>
  </w:style>
  <w:style w:type="table" w:customStyle="1" w:styleId="4">
    <w:name w:val="Сетка таблицы4"/>
    <w:basedOn w:val="a1"/>
    <w:uiPriority w:val="59"/>
    <w:rsid w:val="00A456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0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45649"/>
  </w:style>
  <w:style w:type="character" w:customStyle="1" w:styleId="block-info-serphidden">
    <w:name w:val="block-info-serp__hidden"/>
    <w:basedOn w:val="a0"/>
    <w:rsid w:val="00A45649"/>
  </w:style>
  <w:style w:type="paragraph" w:styleId="a8">
    <w:name w:val="header"/>
    <w:basedOn w:val="a"/>
    <w:link w:val="a9"/>
    <w:uiPriority w:val="99"/>
    <w:semiHidden/>
    <w:unhideWhenUsed/>
    <w:rsid w:val="00A456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45649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456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45649"/>
    <w:rPr>
      <w:rFonts w:eastAsiaTheme="minorHAnsi"/>
      <w:lang w:eastAsia="en-US"/>
    </w:rPr>
  </w:style>
  <w:style w:type="table" w:customStyle="1" w:styleId="4">
    <w:name w:val="Сетка таблицы4"/>
    <w:basedOn w:val="a1"/>
    <w:uiPriority w:val="59"/>
    <w:rsid w:val="00A456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0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tu.torgi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ktu.torgi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77DBA-63FC-44DE-881B-27C9F458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3061</Words>
  <Characters>17452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VKTU-037</cp:lastModifiedBy>
  <cp:revision>115</cp:revision>
  <cp:lastPrinted>2021-10-14T12:00:00Z</cp:lastPrinted>
  <dcterms:created xsi:type="dcterms:W3CDTF">2022-06-29T14:43:00Z</dcterms:created>
  <dcterms:modified xsi:type="dcterms:W3CDTF">2025-06-26T09:23:00Z</dcterms:modified>
</cp:coreProperties>
</file>